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3584" w14:textId="77777777" w:rsidR="00765010" w:rsidRDefault="00765010" w:rsidP="00765010"/>
    <w:p w14:paraId="1934F5FA" w14:textId="77777777" w:rsidR="00765010" w:rsidRDefault="00765010" w:rsidP="00765010"/>
    <w:p w14:paraId="1FCD3650" w14:textId="77777777" w:rsidR="00765010" w:rsidRDefault="00765010" w:rsidP="00765010"/>
    <w:p w14:paraId="1EA96146" w14:textId="77777777" w:rsidR="00765010" w:rsidRDefault="00765010" w:rsidP="00765010"/>
    <w:p w14:paraId="63057579" w14:textId="77777777" w:rsidR="00765010" w:rsidRDefault="00765010" w:rsidP="00765010"/>
    <w:p w14:paraId="637881E4" w14:textId="77777777" w:rsidR="00765010" w:rsidRDefault="00765010" w:rsidP="00765010"/>
    <w:p w14:paraId="211BE6FD" w14:textId="77777777" w:rsidR="00765010" w:rsidRDefault="00765010" w:rsidP="00765010">
      <w:pPr>
        <w:rPr>
          <w:b/>
          <w:color w:val="333333"/>
        </w:rPr>
      </w:pPr>
    </w:p>
    <w:p w14:paraId="4679459C" w14:textId="77777777" w:rsidR="00765010" w:rsidRDefault="00765010" w:rsidP="00765010">
      <w:pPr>
        <w:rPr>
          <w:color w:val="333333"/>
          <w:highlight w:val="white"/>
        </w:rPr>
      </w:pPr>
      <w:proofErr w:type="spellStart"/>
      <w:r w:rsidRPr="009F193C">
        <w:rPr>
          <w:b/>
          <w:color w:val="333333"/>
        </w:rPr>
        <w:t>Adaptacja</w:t>
      </w:r>
      <w:proofErr w:type="spellEnd"/>
      <w:r w:rsidRPr="009F193C">
        <w:rPr>
          <w:b/>
          <w:color w:val="333333"/>
        </w:rPr>
        <w:t xml:space="preserve"> </w:t>
      </w:r>
      <w:proofErr w:type="spellStart"/>
      <w:r w:rsidRPr="009F193C">
        <w:rPr>
          <w:b/>
          <w:color w:val="333333"/>
        </w:rPr>
        <w:t>strategii</w:t>
      </w:r>
      <w:proofErr w:type="spellEnd"/>
      <w:r w:rsidRPr="009F193C">
        <w:rPr>
          <w:b/>
          <w:color w:val="333333"/>
        </w:rPr>
        <w:t xml:space="preserve"> </w:t>
      </w:r>
      <w:proofErr w:type="spellStart"/>
      <w:r w:rsidRPr="009F193C">
        <w:rPr>
          <w:b/>
          <w:color w:val="333333"/>
        </w:rPr>
        <w:t>biogospodarki</w:t>
      </w:r>
      <w:proofErr w:type="spellEnd"/>
      <w:r w:rsidRPr="009F193C">
        <w:rPr>
          <w:b/>
          <w:color w:val="333333"/>
        </w:rPr>
        <w:t xml:space="preserve"> w </w:t>
      </w:r>
      <w:proofErr w:type="spellStart"/>
      <w:r w:rsidRPr="009F193C">
        <w:rPr>
          <w:b/>
          <w:color w:val="333333"/>
        </w:rPr>
        <w:t>przedsiębiorstwach</w:t>
      </w:r>
      <w:proofErr w:type="spellEnd"/>
      <w:r w:rsidRPr="009F193C">
        <w:rPr>
          <w:b/>
          <w:color w:val="333333"/>
        </w:rPr>
        <w:t xml:space="preserve"> w </w:t>
      </w:r>
      <w:proofErr w:type="spellStart"/>
      <w:r w:rsidRPr="009F193C">
        <w:rPr>
          <w:b/>
          <w:color w:val="333333"/>
        </w:rPr>
        <w:t>wybranych</w:t>
      </w:r>
      <w:proofErr w:type="spellEnd"/>
      <w:r w:rsidRPr="009F193C">
        <w:rPr>
          <w:b/>
          <w:color w:val="333333"/>
        </w:rPr>
        <w:t xml:space="preserve"> </w:t>
      </w:r>
      <w:proofErr w:type="spellStart"/>
      <w:r w:rsidRPr="009F193C">
        <w:rPr>
          <w:b/>
          <w:color w:val="333333"/>
        </w:rPr>
        <w:t>krajach</w:t>
      </w:r>
      <w:proofErr w:type="spellEnd"/>
      <w:r w:rsidRPr="009F193C">
        <w:rPr>
          <w:b/>
          <w:color w:val="333333"/>
        </w:rPr>
        <w:t xml:space="preserve"> UE (1)</w:t>
      </w:r>
    </w:p>
    <w:p w14:paraId="35705960" w14:textId="77777777" w:rsidR="00765010" w:rsidRDefault="00765010" w:rsidP="00765010">
      <w:pPr>
        <w:ind w:left="720"/>
        <w:rPr>
          <w:color w:val="333333"/>
          <w:highlight w:val="white"/>
        </w:rPr>
      </w:pPr>
      <w:hyperlink r:id="rId6">
        <w:r>
          <w:rPr>
            <w:color w:val="1155CC"/>
            <w:highlight w:val="white"/>
            <w:u w:val="single"/>
          </w:rPr>
          <w:t>https://www.youtube.com/watch?v=byYY8BEFZrs</w:t>
        </w:r>
      </w:hyperlink>
    </w:p>
    <w:p w14:paraId="32217A56" w14:textId="77777777" w:rsidR="00765010" w:rsidRDefault="00765010" w:rsidP="00765010">
      <w:pPr>
        <w:ind w:left="720"/>
        <w:rPr>
          <w:color w:val="333333"/>
          <w:highlight w:val="white"/>
        </w:rPr>
      </w:pPr>
    </w:p>
    <w:p w14:paraId="495F1380" w14:textId="77777777" w:rsidR="00765010" w:rsidRDefault="00765010" w:rsidP="00765010">
      <w:pPr>
        <w:ind w:left="720"/>
        <w:rPr>
          <w:color w:val="333333"/>
          <w:highlight w:val="white"/>
        </w:rPr>
      </w:pPr>
      <w:hyperlink r:id="rId7">
        <w:r>
          <w:rPr>
            <w:color w:val="1155CC"/>
            <w:highlight w:val="white"/>
            <w:u w:val="single"/>
          </w:rPr>
          <w:t>https://www.youtube.com/watch?v=byYY8BEFZrs</w:t>
        </w:r>
      </w:hyperlink>
    </w:p>
    <w:p w14:paraId="5F7C02AB" w14:textId="77777777" w:rsidR="00765010" w:rsidRDefault="00765010" w:rsidP="00765010">
      <w:pPr>
        <w:ind w:left="720"/>
        <w:rPr>
          <w:color w:val="333333"/>
          <w:highlight w:val="white"/>
        </w:rPr>
      </w:pPr>
    </w:p>
    <w:p w14:paraId="337F4CEA" w14:textId="77777777" w:rsidR="00765010" w:rsidRDefault="00765010" w:rsidP="00765010">
      <w:pPr>
        <w:ind w:left="720"/>
        <w:rPr>
          <w:color w:val="333333"/>
          <w:highlight w:val="white"/>
        </w:rPr>
      </w:pPr>
      <w:hyperlink r:id="rId8">
        <w:r>
          <w:rPr>
            <w:color w:val="1155CC"/>
            <w:highlight w:val="white"/>
            <w:u w:val="single"/>
          </w:rPr>
          <w:t>https://www.youtube.com/watch?v=ZvGvxtXPsrI</w:t>
        </w:r>
      </w:hyperlink>
    </w:p>
    <w:p w14:paraId="35B66AF9" w14:textId="77777777" w:rsidR="00765010" w:rsidRDefault="00765010" w:rsidP="00765010">
      <w:pPr>
        <w:rPr>
          <w:color w:val="333333"/>
          <w:highlight w:val="white"/>
        </w:rPr>
      </w:pPr>
    </w:p>
    <w:p w14:paraId="3232B49D" w14:textId="77777777" w:rsidR="00765010" w:rsidRDefault="00765010" w:rsidP="00765010">
      <w:pPr>
        <w:rPr>
          <w:b/>
          <w:color w:val="333333"/>
        </w:rPr>
      </w:pPr>
      <w:proofErr w:type="spellStart"/>
      <w:r w:rsidRPr="009F193C">
        <w:rPr>
          <w:b/>
          <w:color w:val="333333"/>
        </w:rPr>
        <w:t>Gospodarka</w:t>
      </w:r>
      <w:proofErr w:type="spellEnd"/>
      <w:r w:rsidRPr="009F193C">
        <w:rPr>
          <w:b/>
          <w:color w:val="333333"/>
        </w:rPr>
        <w:t xml:space="preserve"> o </w:t>
      </w:r>
      <w:proofErr w:type="spellStart"/>
      <w:r w:rsidRPr="009F193C">
        <w:rPr>
          <w:b/>
          <w:color w:val="333333"/>
        </w:rPr>
        <w:t>obiegu</w:t>
      </w:r>
      <w:proofErr w:type="spellEnd"/>
      <w:r w:rsidRPr="009F193C">
        <w:rPr>
          <w:b/>
          <w:color w:val="333333"/>
        </w:rPr>
        <w:t xml:space="preserve"> </w:t>
      </w:r>
      <w:proofErr w:type="spellStart"/>
      <w:r w:rsidRPr="009F193C">
        <w:rPr>
          <w:b/>
          <w:color w:val="333333"/>
        </w:rPr>
        <w:t>zamkniętym</w:t>
      </w:r>
      <w:proofErr w:type="spellEnd"/>
      <w:r w:rsidRPr="009F193C">
        <w:rPr>
          <w:b/>
          <w:color w:val="333333"/>
        </w:rPr>
        <w:t xml:space="preserve"> </w:t>
      </w:r>
      <w:proofErr w:type="spellStart"/>
      <w:r w:rsidRPr="009F193C">
        <w:rPr>
          <w:b/>
          <w:color w:val="333333"/>
        </w:rPr>
        <w:t>jako</w:t>
      </w:r>
      <w:proofErr w:type="spellEnd"/>
      <w:r w:rsidRPr="009F193C">
        <w:rPr>
          <w:b/>
          <w:color w:val="333333"/>
        </w:rPr>
        <w:t xml:space="preserve"> </w:t>
      </w:r>
      <w:proofErr w:type="spellStart"/>
      <w:r w:rsidRPr="009F193C">
        <w:rPr>
          <w:b/>
          <w:color w:val="333333"/>
        </w:rPr>
        <w:t>narzędzie</w:t>
      </w:r>
      <w:proofErr w:type="spellEnd"/>
      <w:r w:rsidRPr="009F193C">
        <w:rPr>
          <w:b/>
          <w:color w:val="333333"/>
        </w:rPr>
        <w:t xml:space="preserve"> </w:t>
      </w:r>
      <w:proofErr w:type="spellStart"/>
      <w:r w:rsidRPr="009F193C">
        <w:rPr>
          <w:b/>
          <w:color w:val="333333"/>
        </w:rPr>
        <w:t>promocji</w:t>
      </w:r>
      <w:proofErr w:type="spellEnd"/>
      <w:r w:rsidRPr="009F193C">
        <w:rPr>
          <w:b/>
          <w:color w:val="333333"/>
        </w:rPr>
        <w:t xml:space="preserve"> </w:t>
      </w:r>
      <w:proofErr w:type="spellStart"/>
      <w:r w:rsidRPr="009F193C">
        <w:rPr>
          <w:b/>
          <w:color w:val="333333"/>
        </w:rPr>
        <w:t>nowych</w:t>
      </w:r>
      <w:proofErr w:type="spellEnd"/>
      <w:r w:rsidRPr="009F193C">
        <w:rPr>
          <w:b/>
          <w:color w:val="333333"/>
        </w:rPr>
        <w:t xml:space="preserve"> i </w:t>
      </w:r>
      <w:proofErr w:type="spellStart"/>
      <w:r w:rsidRPr="009F193C">
        <w:rPr>
          <w:b/>
          <w:color w:val="333333"/>
        </w:rPr>
        <w:t>biomateriałów</w:t>
      </w:r>
      <w:proofErr w:type="spellEnd"/>
      <w:r w:rsidRPr="009F193C">
        <w:rPr>
          <w:b/>
          <w:color w:val="333333"/>
        </w:rPr>
        <w:t xml:space="preserve"> w </w:t>
      </w:r>
      <w:proofErr w:type="spellStart"/>
      <w:r w:rsidRPr="009F193C">
        <w:rPr>
          <w:b/>
          <w:color w:val="333333"/>
        </w:rPr>
        <w:t>dziedzinie</w:t>
      </w:r>
      <w:proofErr w:type="spellEnd"/>
      <w:r w:rsidRPr="009F193C">
        <w:rPr>
          <w:b/>
          <w:color w:val="333333"/>
        </w:rPr>
        <w:t xml:space="preserve"> </w:t>
      </w:r>
      <w:proofErr w:type="spellStart"/>
      <w:r w:rsidRPr="009F193C">
        <w:rPr>
          <w:b/>
          <w:color w:val="333333"/>
        </w:rPr>
        <w:t>opakowań</w:t>
      </w:r>
      <w:proofErr w:type="spellEnd"/>
      <w:r w:rsidRPr="009F193C">
        <w:rPr>
          <w:b/>
          <w:color w:val="333333"/>
        </w:rPr>
        <w:t xml:space="preserve"> – </w:t>
      </w:r>
      <w:proofErr w:type="spellStart"/>
      <w:r w:rsidRPr="009F193C">
        <w:rPr>
          <w:b/>
          <w:color w:val="333333"/>
        </w:rPr>
        <w:t>wyzwania</w:t>
      </w:r>
      <w:proofErr w:type="spellEnd"/>
      <w:r w:rsidRPr="009F193C">
        <w:rPr>
          <w:b/>
          <w:color w:val="333333"/>
        </w:rPr>
        <w:t xml:space="preserve"> </w:t>
      </w:r>
      <w:proofErr w:type="spellStart"/>
      <w:r w:rsidRPr="009F193C">
        <w:rPr>
          <w:b/>
          <w:color w:val="333333"/>
        </w:rPr>
        <w:t>polityczne</w:t>
      </w:r>
      <w:proofErr w:type="spellEnd"/>
      <w:r w:rsidRPr="009F193C">
        <w:rPr>
          <w:b/>
          <w:color w:val="333333"/>
        </w:rPr>
        <w:t xml:space="preserve"> w </w:t>
      </w:r>
      <w:proofErr w:type="spellStart"/>
      <w:r w:rsidRPr="009F193C">
        <w:rPr>
          <w:b/>
          <w:color w:val="333333"/>
        </w:rPr>
        <w:t>różnych</w:t>
      </w:r>
      <w:proofErr w:type="spellEnd"/>
      <w:r w:rsidRPr="009F193C">
        <w:rPr>
          <w:b/>
          <w:color w:val="333333"/>
        </w:rPr>
        <w:t xml:space="preserve"> </w:t>
      </w:r>
      <w:proofErr w:type="spellStart"/>
      <w:r w:rsidRPr="009F193C">
        <w:rPr>
          <w:b/>
          <w:color w:val="333333"/>
        </w:rPr>
        <w:t>regionach</w:t>
      </w:r>
      <w:proofErr w:type="spellEnd"/>
      <w:r w:rsidRPr="009F193C">
        <w:rPr>
          <w:b/>
          <w:color w:val="333333"/>
        </w:rPr>
        <w:t xml:space="preserve"> </w:t>
      </w:r>
    </w:p>
    <w:p w14:paraId="5E47C2ED" w14:textId="77777777" w:rsidR="00765010" w:rsidRDefault="00765010" w:rsidP="00765010">
      <w:pPr>
        <w:rPr>
          <w:b/>
          <w:color w:val="333333"/>
          <w:highlight w:val="white"/>
        </w:rPr>
      </w:pPr>
    </w:p>
    <w:p w14:paraId="020DDA6A" w14:textId="77777777" w:rsidR="00765010" w:rsidRDefault="00765010" w:rsidP="00765010">
      <w:pPr>
        <w:ind w:left="720"/>
        <w:rPr>
          <w:color w:val="333333"/>
          <w:highlight w:val="white"/>
        </w:rPr>
      </w:pPr>
      <w:hyperlink r:id="rId9">
        <w:r>
          <w:rPr>
            <w:color w:val="1155CC"/>
            <w:highlight w:val="white"/>
            <w:u w:val="single"/>
          </w:rPr>
          <w:t>https://www.youtube.com/watch?v=TqXXUgV6TY4</w:t>
        </w:r>
      </w:hyperlink>
    </w:p>
    <w:p w14:paraId="6880BF97" w14:textId="77777777" w:rsidR="00765010" w:rsidRDefault="00765010" w:rsidP="00765010">
      <w:pPr>
        <w:ind w:left="720"/>
        <w:rPr>
          <w:color w:val="333333"/>
          <w:highlight w:val="white"/>
        </w:rPr>
      </w:pPr>
    </w:p>
    <w:p w14:paraId="2E42EEB5" w14:textId="77777777" w:rsidR="00765010" w:rsidRDefault="00765010" w:rsidP="00765010">
      <w:pPr>
        <w:ind w:left="720"/>
        <w:rPr>
          <w:color w:val="333333"/>
          <w:highlight w:val="white"/>
        </w:rPr>
      </w:pPr>
      <w:hyperlink r:id="rId10">
        <w:r>
          <w:rPr>
            <w:color w:val="1155CC"/>
            <w:highlight w:val="white"/>
            <w:u w:val="single"/>
          </w:rPr>
          <w:t>https://www.youtube.com/watch?v=TovnyxNKWeA</w:t>
        </w:r>
      </w:hyperlink>
    </w:p>
    <w:p w14:paraId="58CC60FB" w14:textId="77777777" w:rsidR="00765010" w:rsidRDefault="00765010" w:rsidP="00765010">
      <w:pPr>
        <w:ind w:left="720"/>
        <w:rPr>
          <w:color w:val="333333"/>
          <w:highlight w:val="white"/>
        </w:rPr>
      </w:pPr>
    </w:p>
    <w:p w14:paraId="33B1651C" w14:textId="77777777" w:rsidR="00765010" w:rsidRDefault="00765010" w:rsidP="00765010">
      <w:proofErr w:type="spellStart"/>
      <w:r w:rsidRPr="009F193C">
        <w:rPr>
          <w:b/>
          <w:color w:val="333333"/>
        </w:rPr>
        <w:t>Charakterystyka</w:t>
      </w:r>
      <w:proofErr w:type="spellEnd"/>
      <w:r w:rsidRPr="009F193C">
        <w:rPr>
          <w:b/>
          <w:color w:val="333333"/>
        </w:rPr>
        <w:t xml:space="preserve"> </w:t>
      </w:r>
      <w:proofErr w:type="spellStart"/>
      <w:r w:rsidRPr="009F193C">
        <w:rPr>
          <w:b/>
          <w:color w:val="333333"/>
        </w:rPr>
        <w:t>polimerów</w:t>
      </w:r>
      <w:proofErr w:type="spellEnd"/>
      <w:r w:rsidRPr="009F193C">
        <w:rPr>
          <w:b/>
          <w:color w:val="333333"/>
        </w:rPr>
        <w:t xml:space="preserve"> </w:t>
      </w:r>
      <w:proofErr w:type="spellStart"/>
      <w:r w:rsidRPr="009F193C">
        <w:rPr>
          <w:b/>
          <w:color w:val="333333"/>
        </w:rPr>
        <w:t>jako</w:t>
      </w:r>
      <w:proofErr w:type="spellEnd"/>
      <w:r w:rsidRPr="009F193C">
        <w:rPr>
          <w:b/>
          <w:color w:val="333333"/>
        </w:rPr>
        <w:t xml:space="preserve"> </w:t>
      </w:r>
      <w:proofErr w:type="spellStart"/>
      <w:r w:rsidRPr="009F193C">
        <w:rPr>
          <w:b/>
          <w:color w:val="333333"/>
        </w:rPr>
        <w:t>surowców</w:t>
      </w:r>
      <w:proofErr w:type="spellEnd"/>
      <w:r w:rsidRPr="009F193C">
        <w:rPr>
          <w:b/>
          <w:color w:val="333333"/>
        </w:rPr>
        <w:t xml:space="preserve"> </w:t>
      </w:r>
      <w:proofErr w:type="spellStart"/>
      <w:r w:rsidRPr="009F193C">
        <w:rPr>
          <w:b/>
          <w:color w:val="333333"/>
        </w:rPr>
        <w:t>stosowanych</w:t>
      </w:r>
      <w:proofErr w:type="spellEnd"/>
      <w:r w:rsidRPr="009F193C">
        <w:rPr>
          <w:b/>
          <w:color w:val="333333"/>
        </w:rPr>
        <w:t xml:space="preserve"> do </w:t>
      </w:r>
      <w:proofErr w:type="spellStart"/>
      <w:r w:rsidRPr="009F193C">
        <w:rPr>
          <w:b/>
          <w:color w:val="333333"/>
        </w:rPr>
        <w:t>produkcji</w:t>
      </w:r>
      <w:proofErr w:type="spellEnd"/>
      <w:r w:rsidRPr="009F193C">
        <w:rPr>
          <w:b/>
          <w:color w:val="333333"/>
        </w:rPr>
        <w:t xml:space="preserve"> </w:t>
      </w:r>
      <w:proofErr w:type="spellStart"/>
      <w:r w:rsidRPr="009F193C">
        <w:rPr>
          <w:b/>
          <w:color w:val="333333"/>
        </w:rPr>
        <w:t>materiałów</w:t>
      </w:r>
      <w:proofErr w:type="spellEnd"/>
      <w:r w:rsidRPr="009F193C">
        <w:rPr>
          <w:b/>
          <w:color w:val="333333"/>
        </w:rPr>
        <w:t xml:space="preserve"> </w:t>
      </w:r>
      <w:proofErr w:type="spellStart"/>
      <w:r w:rsidRPr="009F193C">
        <w:rPr>
          <w:b/>
          <w:color w:val="333333"/>
        </w:rPr>
        <w:t>opakowaniowych</w:t>
      </w:r>
      <w:proofErr w:type="spellEnd"/>
      <w:r w:rsidRPr="009F193C">
        <w:rPr>
          <w:b/>
          <w:color w:val="333333"/>
        </w:rPr>
        <w:t xml:space="preserve">, w </w:t>
      </w:r>
      <w:proofErr w:type="spellStart"/>
      <w:r w:rsidRPr="009F193C">
        <w:rPr>
          <w:b/>
          <w:color w:val="333333"/>
        </w:rPr>
        <w:t>tym</w:t>
      </w:r>
      <w:proofErr w:type="spellEnd"/>
      <w:r w:rsidRPr="009F193C">
        <w:rPr>
          <w:b/>
          <w:color w:val="333333"/>
        </w:rPr>
        <w:t xml:space="preserve"> „</w:t>
      </w:r>
      <w:proofErr w:type="spellStart"/>
      <w:r w:rsidRPr="009F193C">
        <w:rPr>
          <w:b/>
          <w:color w:val="333333"/>
        </w:rPr>
        <w:t>nowych</w:t>
      </w:r>
      <w:proofErr w:type="spellEnd"/>
      <w:r w:rsidRPr="009F193C">
        <w:rPr>
          <w:b/>
          <w:color w:val="333333"/>
        </w:rPr>
        <w:t xml:space="preserve">” i „bio” </w:t>
      </w:r>
      <w:proofErr w:type="spellStart"/>
      <w:r w:rsidRPr="009F193C">
        <w:rPr>
          <w:b/>
          <w:color w:val="333333"/>
        </w:rPr>
        <w:t>oraz</w:t>
      </w:r>
      <w:proofErr w:type="spellEnd"/>
      <w:r w:rsidRPr="009F193C">
        <w:rPr>
          <w:b/>
          <w:color w:val="333333"/>
        </w:rPr>
        <w:t xml:space="preserve"> </w:t>
      </w:r>
      <w:proofErr w:type="spellStart"/>
      <w:r w:rsidRPr="009F193C">
        <w:rPr>
          <w:b/>
          <w:color w:val="333333"/>
        </w:rPr>
        <w:t>metod</w:t>
      </w:r>
      <w:proofErr w:type="spellEnd"/>
      <w:r w:rsidRPr="009F193C">
        <w:rPr>
          <w:b/>
          <w:color w:val="333333"/>
        </w:rPr>
        <w:t xml:space="preserve"> </w:t>
      </w:r>
      <w:proofErr w:type="spellStart"/>
      <w:r w:rsidRPr="009F193C">
        <w:rPr>
          <w:b/>
          <w:color w:val="333333"/>
        </w:rPr>
        <w:t>produkcji</w:t>
      </w:r>
      <w:proofErr w:type="spellEnd"/>
    </w:p>
    <w:p w14:paraId="3780BA8A" w14:textId="77777777" w:rsidR="00765010" w:rsidRDefault="00765010" w:rsidP="00765010">
      <w:hyperlink r:id="rId11">
        <w:r>
          <w:rPr>
            <w:color w:val="1155CC"/>
            <w:u w:val="single"/>
          </w:rPr>
          <w:t>https://www.youtube.com/watch?v=mWRlQ5ZJEsw</w:t>
        </w:r>
      </w:hyperlink>
    </w:p>
    <w:p w14:paraId="60811207" w14:textId="77777777" w:rsidR="00765010" w:rsidRDefault="00765010" w:rsidP="00765010"/>
    <w:p w14:paraId="529D84D6" w14:textId="77777777" w:rsidR="00765010" w:rsidRDefault="00765010" w:rsidP="00765010">
      <w:pPr>
        <w:rPr>
          <w:rFonts w:ascii="Montserrat" w:eastAsia="Montserrat" w:hAnsi="Montserrat" w:cs="Montserrat"/>
          <w:color w:val="333333"/>
          <w:sz w:val="27"/>
          <w:szCs w:val="27"/>
        </w:rPr>
      </w:pPr>
    </w:p>
    <w:p w14:paraId="7FFDEDF7" w14:textId="77777777" w:rsidR="00765010" w:rsidRDefault="00765010" w:rsidP="00765010">
      <w:pPr>
        <w:rPr>
          <w:b/>
          <w:color w:val="333333"/>
        </w:rPr>
      </w:pPr>
      <w:proofErr w:type="spellStart"/>
      <w:r w:rsidRPr="009F193C">
        <w:rPr>
          <w:b/>
          <w:color w:val="333333"/>
        </w:rPr>
        <w:t>Materiały</w:t>
      </w:r>
      <w:proofErr w:type="spellEnd"/>
      <w:r w:rsidRPr="009F193C">
        <w:rPr>
          <w:b/>
          <w:color w:val="333333"/>
        </w:rPr>
        <w:t xml:space="preserve"> do </w:t>
      </w:r>
      <w:proofErr w:type="spellStart"/>
      <w:r w:rsidRPr="009F193C">
        <w:rPr>
          <w:b/>
          <w:color w:val="333333"/>
        </w:rPr>
        <w:t>produkcji</w:t>
      </w:r>
      <w:proofErr w:type="spellEnd"/>
      <w:r w:rsidRPr="009F193C">
        <w:rPr>
          <w:b/>
          <w:color w:val="333333"/>
        </w:rPr>
        <w:t xml:space="preserve"> </w:t>
      </w:r>
      <w:proofErr w:type="spellStart"/>
      <w:r w:rsidRPr="009F193C">
        <w:rPr>
          <w:b/>
          <w:color w:val="333333"/>
        </w:rPr>
        <w:t>opakowań</w:t>
      </w:r>
      <w:proofErr w:type="spellEnd"/>
      <w:r w:rsidRPr="009F193C">
        <w:rPr>
          <w:b/>
          <w:color w:val="333333"/>
        </w:rPr>
        <w:t xml:space="preserve"> </w:t>
      </w:r>
      <w:proofErr w:type="spellStart"/>
      <w:r w:rsidRPr="009F193C">
        <w:rPr>
          <w:b/>
          <w:color w:val="333333"/>
        </w:rPr>
        <w:t>żywności</w:t>
      </w:r>
      <w:proofErr w:type="spellEnd"/>
      <w:r w:rsidRPr="009F193C">
        <w:rPr>
          <w:b/>
          <w:color w:val="333333"/>
        </w:rPr>
        <w:t xml:space="preserve"> – </w:t>
      </w:r>
      <w:proofErr w:type="spellStart"/>
      <w:r w:rsidRPr="009F193C">
        <w:rPr>
          <w:b/>
          <w:color w:val="333333"/>
        </w:rPr>
        <w:t>wymogi</w:t>
      </w:r>
      <w:proofErr w:type="spellEnd"/>
      <w:r w:rsidRPr="009F193C">
        <w:rPr>
          <w:b/>
          <w:color w:val="333333"/>
        </w:rPr>
        <w:t xml:space="preserve"> </w:t>
      </w:r>
      <w:proofErr w:type="spellStart"/>
      <w:r w:rsidRPr="009F193C">
        <w:rPr>
          <w:b/>
          <w:color w:val="333333"/>
        </w:rPr>
        <w:t>prawne</w:t>
      </w:r>
      <w:proofErr w:type="spellEnd"/>
      <w:r w:rsidRPr="009F193C">
        <w:rPr>
          <w:b/>
          <w:color w:val="333333"/>
        </w:rPr>
        <w:t xml:space="preserve">, </w:t>
      </w:r>
      <w:proofErr w:type="spellStart"/>
      <w:r w:rsidRPr="009F193C">
        <w:rPr>
          <w:b/>
          <w:color w:val="333333"/>
        </w:rPr>
        <w:t>właściwości</w:t>
      </w:r>
      <w:proofErr w:type="spellEnd"/>
      <w:r w:rsidRPr="009F193C">
        <w:rPr>
          <w:b/>
          <w:color w:val="333333"/>
        </w:rPr>
        <w:t xml:space="preserve"> </w:t>
      </w:r>
      <w:proofErr w:type="spellStart"/>
      <w:r w:rsidRPr="009F193C">
        <w:rPr>
          <w:b/>
          <w:color w:val="333333"/>
        </w:rPr>
        <w:t>oraz</w:t>
      </w:r>
      <w:proofErr w:type="spellEnd"/>
      <w:r w:rsidRPr="009F193C">
        <w:rPr>
          <w:b/>
          <w:color w:val="333333"/>
        </w:rPr>
        <w:t xml:space="preserve"> </w:t>
      </w:r>
      <w:proofErr w:type="spellStart"/>
      <w:r w:rsidRPr="009F193C">
        <w:rPr>
          <w:b/>
          <w:color w:val="333333"/>
        </w:rPr>
        <w:t>ich</w:t>
      </w:r>
      <w:proofErr w:type="spellEnd"/>
      <w:r w:rsidRPr="009F193C">
        <w:rPr>
          <w:b/>
          <w:color w:val="333333"/>
        </w:rPr>
        <w:t xml:space="preserve"> </w:t>
      </w:r>
      <w:proofErr w:type="spellStart"/>
      <w:r w:rsidRPr="009F193C">
        <w:rPr>
          <w:b/>
          <w:color w:val="333333"/>
        </w:rPr>
        <w:t>wpływ</w:t>
      </w:r>
      <w:proofErr w:type="spellEnd"/>
      <w:r w:rsidRPr="009F193C">
        <w:rPr>
          <w:b/>
          <w:color w:val="333333"/>
        </w:rPr>
        <w:t xml:space="preserve"> </w:t>
      </w:r>
      <w:proofErr w:type="spellStart"/>
      <w:r w:rsidRPr="009F193C">
        <w:rPr>
          <w:b/>
          <w:color w:val="333333"/>
        </w:rPr>
        <w:t>na</w:t>
      </w:r>
      <w:proofErr w:type="spellEnd"/>
      <w:r w:rsidRPr="009F193C">
        <w:rPr>
          <w:b/>
          <w:color w:val="333333"/>
        </w:rPr>
        <w:t xml:space="preserve"> </w:t>
      </w:r>
      <w:proofErr w:type="spellStart"/>
      <w:r w:rsidRPr="009F193C">
        <w:rPr>
          <w:b/>
          <w:color w:val="333333"/>
        </w:rPr>
        <w:t>materiały</w:t>
      </w:r>
      <w:proofErr w:type="spellEnd"/>
      <w:r w:rsidRPr="009F193C">
        <w:rPr>
          <w:b/>
          <w:color w:val="333333"/>
        </w:rPr>
        <w:t xml:space="preserve">   </w:t>
      </w:r>
    </w:p>
    <w:p w14:paraId="4B9F0FF8" w14:textId="77777777" w:rsidR="00765010" w:rsidRDefault="00765010" w:rsidP="00765010"/>
    <w:p w14:paraId="30348505" w14:textId="77777777" w:rsidR="00765010" w:rsidRDefault="00765010" w:rsidP="00765010">
      <w:hyperlink r:id="rId12">
        <w:r>
          <w:rPr>
            <w:color w:val="1155CC"/>
            <w:u w:val="single"/>
          </w:rPr>
          <w:t>https://www.youtube.com/watch?v=DMDiKoAAZbI</w:t>
        </w:r>
      </w:hyperlink>
    </w:p>
    <w:p w14:paraId="69DFE82E" w14:textId="77777777" w:rsidR="00765010" w:rsidRDefault="00765010" w:rsidP="00765010">
      <w:hyperlink r:id="rId13">
        <w:r>
          <w:rPr>
            <w:color w:val="1155CC"/>
            <w:u w:val="single"/>
          </w:rPr>
          <w:t>https://www.youtube.com/watch?v=3rkn198eYmw</w:t>
        </w:r>
      </w:hyperlink>
    </w:p>
    <w:p w14:paraId="4DDB24F8" w14:textId="77777777" w:rsidR="00765010" w:rsidRDefault="00765010" w:rsidP="00765010"/>
    <w:p w14:paraId="6B262C63" w14:textId="77777777" w:rsidR="00765010" w:rsidRDefault="00765010" w:rsidP="00765010">
      <w:pPr>
        <w:rPr>
          <w:b/>
          <w:color w:val="333333"/>
        </w:rPr>
      </w:pPr>
      <w:r w:rsidRPr="009F193C">
        <w:rPr>
          <w:b/>
          <w:color w:val="333333"/>
        </w:rPr>
        <w:t xml:space="preserve">Analiza i ocena </w:t>
      </w:r>
      <w:proofErr w:type="spellStart"/>
      <w:r w:rsidRPr="009F193C">
        <w:rPr>
          <w:b/>
          <w:color w:val="333333"/>
        </w:rPr>
        <w:t>materiałów</w:t>
      </w:r>
      <w:proofErr w:type="spellEnd"/>
      <w:r w:rsidRPr="009F193C">
        <w:rPr>
          <w:b/>
          <w:color w:val="333333"/>
        </w:rPr>
        <w:t xml:space="preserve"> </w:t>
      </w:r>
      <w:proofErr w:type="spellStart"/>
      <w:r w:rsidRPr="009F193C">
        <w:rPr>
          <w:b/>
          <w:color w:val="333333"/>
        </w:rPr>
        <w:t>opakowaniowych</w:t>
      </w:r>
      <w:proofErr w:type="spellEnd"/>
      <w:r w:rsidRPr="009F193C">
        <w:rPr>
          <w:b/>
          <w:color w:val="333333"/>
        </w:rPr>
        <w:t xml:space="preserve"> </w:t>
      </w:r>
      <w:proofErr w:type="spellStart"/>
      <w:r w:rsidRPr="009F193C">
        <w:rPr>
          <w:b/>
          <w:color w:val="333333"/>
        </w:rPr>
        <w:t>stosowanych</w:t>
      </w:r>
      <w:proofErr w:type="spellEnd"/>
      <w:r w:rsidRPr="009F193C">
        <w:rPr>
          <w:b/>
          <w:color w:val="333333"/>
        </w:rPr>
        <w:t xml:space="preserve"> do </w:t>
      </w:r>
      <w:proofErr w:type="spellStart"/>
      <w:r w:rsidRPr="009F193C">
        <w:rPr>
          <w:b/>
          <w:color w:val="333333"/>
        </w:rPr>
        <w:t>produkcji</w:t>
      </w:r>
      <w:proofErr w:type="spellEnd"/>
      <w:r w:rsidRPr="009F193C">
        <w:rPr>
          <w:b/>
          <w:color w:val="333333"/>
        </w:rPr>
        <w:t xml:space="preserve"> </w:t>
      </w:r>
      <w:proofErr w:type="spellStart"/>
      <w:r w:rsidRPr="009F193C">
        <w:rPr>
          <w:b/>
          <w:color w:val="333333"/>
        </w:rPr>
        <w:t>opakowań</w:t>
      </w:r>
      <w:proofErr w:type="spellEnd"/>
      <w:r w:rsidRPr="009F193C">
        <w:rPr>
          <w:b/>
          <w:color w:val="333333"/>
        </w:rPr>
        <w:t xml:space="preserve"> z </w:t>
      </w:r>
      <w:proofErr w:type="spellStart"/>
      <w:r w:rsidRPr="009F193C">
        <w:rPr>
          <w:b/>
          <w:color w:val="333333"/>
        </w:rPr>
        <w:t>uwzględnieniem</w:t>
      </w:r>
      <w:proofErr w:type="spellEnd"/>
      <w:r w:rsidRPr="009F193C">
        <w:rPr>
          <w:b/>
          <w:color w:val="333333"/>
        </w:rPr>
        <w:t xml:space="preserve"> </w:t>
      </w:r>
      <w:proofErr w:type="spellStart"/>
      <w:r w:rsidRPr="009F193C">
        <w:rPr>
          <w:b/>
          <w:color w:val="333333"/>
        </w:rPr>
        <w:t>kontaktu</w:t>
      </w:r>
      <w:proofErr w:type="spellEnd"/>
      <w:r w:rsidRPr="009F193C">
        <w:rPr>
          <w:b/>
          <w:color w:val="333333"/>
        </w:rPr>
        <w:t xml:space="preserve"> z </w:t>
      </w:r>
      <w:proofErr w:type="spellStart"/>
      <w:r w:rsidRPr="009F193C">
        <w:rPr>
          <w:b/>
          <w:color w:val="333333"/>
        </w:rPr>
        <w:t>żywnością</w:t>
      </w:r>
      <w:proofErr w:type="spellEnd"/>
      <w:r w:rsidRPr="009F193C">
        <w:rPr>
          <w:b/>
          <w:color w:val="333333"/>
        </w:rPr>
        <w:t xml:space="preserve">  </w:t>
      </w:r>
    </w:p>
    <w:p w14:paraId="3281BA31" w14:textId="77777777" w:rsidR="00765010" w:rsidRDefault="00765010" w:rsidP="00765010"/>
    <w:p w14:paraId="35D0B6C1" w14:textId="77777777" w:rsidR="00765010" w:rsidRDefault="00765010" w:rsidP="00765010">
      <w:r>
        <w:t>https://www.youtube.com/watch?v=gwJ6q2IHV6M</w:t>
      </w:r>
    </w:p>
    <w:p w14:paraId="22FFD27F" w14:textId="77777777" w:rsidR="00765010" w:rsidRPr="00542650" w:rsidRDefault="00765010" w:rsidP="00765010"/>
    <w:p w14:paraId="4B3B1772" w14:textId="77777777" w:rsidR="00765010" w:rsidRPr="00542650" w:rsidRDefault="00765010" w:rsidP="00765010"/>
    <w:p w14:paraId="34FF4AEE" w14:textId="77777777" w:rsidR="00765010" w:rsidRPr="00542650" w:rsidRDefault="00765010" w:rsidP="00765010"/>
    <w:p w14:paraId="40EA501F" w14:textId="77777777" w:rsidR="00765010" w:rsidRPr="00542650" w:rsidRDefault="00765010" w:rsidP="00765010">
      <w:r w:rsidRPr="00542650">
        <w:br w:type="page"/>
      </w:r>
    </w:p>
    <w:p w14:paraId="78108FEC" w14:textId="77777777" w:rsidR="00765010" w:rsidRDefault="00765010" w:rsidP="00765010">
      <w:pPr>
        <w:jc w:val="center"/>
      </w:pPr>
      <w:r>
        <w:lastRenderedPageBreak/>
        <w:t>PROJECT INFO</w:t>
      </w:r>
    </w:p>
    <w:tbl>
      <w:tblPr>
        <w:tblStyle w:val="a2"/>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6645"/>
      </w:tblGrid>
      <w:tr w:rsidR="00765010" w14:paraId="6D04A935" w14:textId="77777777" w:rsidTr="00266530">
        <w:tc>
          <w:tcPr>
            <w:tcW w:w="2355" w:type="dxa"/>
            <w:shd w:val="clear" w:color="auto" w:fill="auto"/>
            <w:tcMar>
              <w:top w:w="100" w:type="dxa"/>
              <w:left w:w="100" w:type="dxa"/>
              <w:bottom w:w="100" w:type="dxa"/>
              <w:right w:w="100" w:type="dxa"/>
            </w:tcMar>
          </w:tcPr>
          <w:p w14:paraId="2E6E48B2"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 xml:space="preserve">Grant </w:t>
            </w:r>
            <w:proofErr w:type="spellStart"/>
            <w:r>
              <w:rPr>
                <w:sz w:val="20"/>
                <w:szCs w:val="20"/>
              </w:rPr>
              <w:t>Agreement</w:t>
            </w:r>
            <w:proofErr w:type="spellEnd"/>
          </w:p>
        </w:tc>
        <w:tc>
          <w:tcPr>
            <w:tcW w:w="6645" w:type="dxa"/>
            <w:shd w:val="clear" w:color="auto" w:fill="auto"/>
            <w:tcMar>
              <w:top w:w="100" w:type="dxa"/>
              <w:left w:w="100" w:type="dxa"/>
              <w:bottom w:w="100" w:type="dxa"/>
              <w:right w:w="100" w:type="dxa"/>
            </w:tcMar>
          </w:tcPr>
          <w:p w14:paraId="57E7A729"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612212-EPP-1-2019-1-ES-EPPKA2-KA</w:t>
            </w:r>
          </w:p>
        </w:tc>
      </w:tr>
      <w:tr w:rsidR="00765010" w14:paraId="3AC01AB9" w14:textId="77777777" w:rsidTr="00266530">
        <w:tc>
          <w:tcPr>
            <w:tcW w:w="2355" w:type="dxa"/>
            <w:shd w:val="clear" w:color="auto" w:fill="auto"/>
            <w:tcMar>
              <w:top w:w="100" w:type="dxa"/>
              <w:left w:w="100" w:type="dxa"/>
              <w:bottom w:w="100" w:type="dxa"/>
              <w:right w:w="100" w:type="dxa"/>
            </w:tcMar>
          </w:tcPr>
          <w:p w14:paraId="66DC43DF" w14:textId="77777777" w:rsidR="00765010" w:rsidRDefault="00765010" w:rsidP="00266530">
            <w:pPr>
              <w:widowControl w:val="0"/>
              <w:pBdr>
                <w:top w:val="nil"/>
                <w:left w:val="nil"/>
                <w:bottom w:val="nil"/>
                <w:right w:val="nil"/>
                <w:between w:val="nil"/>
              </w:pBdr>
              <w:spacing w:line="240" w:lineRule="auto"/>
              <w:rPr>
                <w:sz w:val="20"/>
                <w:szCs w:val="20"/>
              </w:rPr>
            </w:pPr>
            <w:proofErr w:type="spellStart"/>
            <w:r>
              <w:rPr>
                <w:sz w:val="20"/>
                <w:szCs w:val="20"/>
              </w:rPr>
              <w:t>Programme</w:t>
            </w:r>
            <w:proofErr w:type="spellEnd"/>
          </w:p>
        </w:tc>
        <w:tc>
          <w:tcPr>
            <w:tcW w:w="6645" w:type="dxa"/>
            <w:shd w:val="clear" w:color="auto" w:fill="auto"/>
            <w:tcMar>
              <w:top w:w="100" w:type="dxa"/>
              <w:left w:w="100" w:type="dxa"/>
              <w:bottom w:w="100" w:type="dxa"/>
              <w:right w:w="100" w:type="dxa"/>
            </w:tcMar>
          </w:tcPr>
          <w:p w14:paraId="2B24B853"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Erasmus+</w:t>
            </w:r>
          </w:p>
        </w:tc>
      </w:tr>
      <w:tr w:rsidR="00765010" w:rsidRPr="00415957" w14:paraId="42EBF1E5" w14:textId="77777777" w:rsidTr="00266530">
        <w:tc>
          <w:tcPr>
            <w:tcW w:w="2355" w:type="dxa"/>
            <w:shd w:val="clear" w:color="auto" w:fill="auto"/>
            <w:tcMar>
              <w:top w:w="100" w:type="dxa"/>
              <w:left w:w="100" w:type="dxa"/>
              <w:bottom w:w="100" w:type="dxa"/>
              <w:right w:w="100" w:type="dxa"/>
            </w:tcMar>
          </w:tcPr>
          <w:p w14:paraId="76CE0B7D"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 xml:space="preserve">Key </w:t>
            </w:r>
            <w:proofErr w:type="spellStart"/>
            <w:r>
              <w:rPr>
                <w:sz w:val="20"/>
                <w:szCs w:val="20"/>
              </w:rPr>
              <w:t>Action</w:t>
            </w:r>
            <w:proofErr w:type="spellEnd"/>
          </w:p>
        </w:tc>
        <w:tc>
          <w:tcPr>
            <w:tcW w:w="6645" w:type="dxa"/>
            <w:shd w:val="clear" w:color="auto" w:fill="auto"/>
            <w:tcMar>
              <w:top w:w="100" w:type="dxa"/>
              <w:left w:w="100" w:type="dxa"/>
              <w:bottom w:w="100" w:type="dxa"/>
              <w:right w:w="100" w:type="dxa"/>
            </w:tcMar>
          </w:tcPr>
          <w:p w14:paraId="599BA3E8" w14:textId="77777777" w:rsidR="00765010" w:rsidRPr="00010BAE" w:rsidRDefault="00765010" w:rsidP="00266530">
            <w:pPr>
              <w:widowControl w:val="0"/>
              <w:pBdr>
                <w:top w:val="nil"/>
                <w:left w:val="nil"/>
                <w:bottom w:val="nil"/>
                <w:right w:val="nil"/>
                <w:between w:val="nil"/>
              </w:pBdr>
              <w:spacing w:line="240" w:lineRule="auto"/>
              <w:rPr>
                <w:sz w:val="20"/>
                <w:szCs w:val="20"/>
                <w:lang w:val="en-US"/>
              </w:rPr>
            </w:pPr>
            <w:r w:rsidRPr="00010BAE">
              <w:rPr>
                <w:sz w:val="20"/>
                <w:szCs w:val="20"/>
                <w:lang w:val="en-US"/>
              </w:rPr>
              <w:t>Cooperation for innovation and the exchange of good practices</w:t>
            </w:r>
          </w:p>
        </w:tc>
      </w:tr>
      <w:tr w:rsidR="00765010" w:rsidRPr="00415957" w14:paraId="724DEB24" w14:textId="77777777" w:rsidTr="00266530">
        <w:tc>
          <w:tcPr>
            <w:tcW w:w="2355" w:type="dxa"/>
            <w:shd w:val="clear" w:color="auto" w:fill="auto"/>
            <w:tcMar>
              <w:top w:w="100" w:type="dxa"/>
              <w:left w:w="100" w:type="dxa"/>
              <w:bottom w:w="100" w:type="dxa"/>
              <w:right w:w="100" w:type="dxa"/>
            </w:tcMar>
          </w:tcPr>
          <w:p w14:paraId="70ABA645" w14:textId="77777777" w:rsidR="00765010" w:rsidRDefault="00765010" w:rsidP="00266530">
            <w:pPr>
              <w:widowControl w:val="0"/>
              <w:pBdr>
                <w:top w:val="nil"/>
                <w:left w:val="nil"/>
                <w:bottom w:val="nil"/>
                <w:right w:val="nil"/>
                <w:between w:val="nil"/>
              </w:pBdr>
              <w:spacing w:line="240" w:lineRule="auto"/>
              <w:rPr>
                <w:sz w:val="20"/>
                <w:szCs w:val="20"/>
              </w:rPr>
            </w:pPr>
            <w:proofErr w:type="spellStart"/>
            <w:r>
              <w:rPr>
                <w:sz w:val="20"/>
                <w:szCs w:val="20"/>
              </w:rPr>
              <w:t>Action</w:t>
            </w:r>
            <w:proofErr w:type="spellEnd"/>
            <w:r>
              <w:rPr>
                <w:sz w:val="20"/>
                <w:szCs w:val="20"/>
              </w:rPr>
              <w:t xml:space="preserve"> </w:t>
            </w:r>
            <w:proofErr w:type="spellStart"/>
            <w:r>
              <w:rPr>
                <w:sz w:val="20"/>
                <w:szCs w:val="20"/>
              </w:rPr>
              <w:t>Type</w:t>
            </w:r>
            <w:proofErr w:type="spellEnd"/>
          </w:p>
        </w:tc>
        <w:tc>
          <w:tcPr>
            <w:tcW w:w="6645" w:type="dxa"/>
            <w:shd w:val="clear" w:color="auto" w:fill="auto"/>
            <w:tcMar>
              <w:top w:w="100" w:type="dxa"/>
              <w:left w:w="100" w:type="dxa"/>
              <w:bottom w:w="100" w:type="dxa"/>
              <w:right w:w="100" w:type="dxa"/>
            </w:tcMar>
          </w:tcPr>
          <w:p w14:paraId="04169B3B" w14:textId="77777777" w:rsidR="00765010" w:rsidRPr="00010BAE" w:rsidRDefault="00765010" w:rsidP="00266530">
            <w:pPr>
              <w:widowControl w:val="0"/>
              <w:pBdr>
                <w:top w:val="nil"/>
                <w:left w:val="nil"/>
                <w:bottom w:val="nil"/>
                <w:right w:val="nil"/>
                <w:between w:val="nil"/>
              </w:pBdr>
              <w:spacing w:line="240" w:lineRule="auto"/>
              <w:rPr>
                <w:sz w:val="20"/>
                <w:szCs w:val="20"/>
                <w:lang w:val="en-US"/>
              </w:rPr>
            </w:pPr>
            <w:r w:rsidRPr="00010BAE">
              <w:rPr>
                <w:sz w:val="20"/>
                <w:szCs w:val="20"/>
                <w:lang w:val="en-US"/>
              </w:rPr>
              <w:t>Knowledge Alliances for higher education</w:t>
            </w:r>
          </w:p>
        </w:tc>
      </w:tr>
      <w:tr w:rsidR="00765010" w:rsidRPr="00415957" w14:paraId="618B93C9" w14:textId="77777777" w:rsidTr="00266530">
        <w:tc>
          <w:tcPr>
            <w:tcW w:w="2355" w:type="dxa"/>
            <w:shd w:val="clear" w:color="auto" w:fill="auto"/>
            <w:tcMar>
              <w:top w:w="100" w:type="dxa"/>
              <w:left w:w="100" w:type="dxa"/>
              <w:bottom w:w="100" w:type="dxa"/>
              <w:right w:w="100" w:type="dxa"/>
            </w:tcMar>
          </w:tcPr>
          <w:p w14:paraId="3242B393"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 xml:space="preserve">Project </w:t>
            </w:r>
            <w:proofErr w:type="spellStart"/>
            <w:r>
              <w:rPr>
                <w:sz w:val="20"/>
                <w:szCs w:val="20"/>
              </w:rPr>
              <w:t>Title</w:t>
            </w:r>
            <w:proofErr w:type="spellEnd"/>
          </w:p>
        </w:tc>
        <w:tc>
          <w:tcPr>
            <w:tcW w:w="6645" w:type="dxa"/>
            <w:shd w:val="clear" w:color="auto" w:fill="auto"/>
            <w:tcMar>
              <w:top w:w="100" w:type="dxa"/>
              <w:left w:w="100" w:type="dxa"/>
              <w:bottom w:w="100" w:type="dxa"/>
              <w:right w:w="100" w:type="dxa"/>
            </w:tcMar>
          </w:tcPr>
          <w:p w14:paraId="43EFCCAB" w14:textId="77777777" w:rsidR="00765010" w:rsidRPr="00010BAE" w:rsidRDefault="00765010" w:rsidP="00266530">
            <w:pPr>
              <w:widowControl w:val="0"/>
              <w:pBdr>
                <w:top w:val="nil"/>
                <w:left w:val="nil"/>
                <w:bottom w:val="nil"/>
                <w:right w:val="nil"/>
                <w:between w:val="nil"/>
              </w:pBdr>
              <w:spacing w:line="240" w:lineRule="auto"/>
              <w:rPr>
                <w:sz w:val="20"/>
                <w:szCs w:val="20"/>
                <w:lang w:val="en-US"/>
              </w:rPr>
            </w:pPr>
            <w:proofErr w:type="spellStart"/>
            <w:r w:rsidRPr="00010BAE">
              <w:rPr>
                <w:sz w:val="20"/>
                <w:szCs w:val="20"/>
                <w:lang w:val="en-US"/>
              </w:rPr>
              <w:t>PackAlliance</w:t>
            </w:r>
            <w:proofErr w:type="spellEnd"/>
            <w:r w:rsidRPr="00010BAE">
              <w:rPr>
                <w:sz w:val="20"/>
                <w:szCs w:val="20"/>
                <w:lang w:val="en-US"/>
              </w:rPr>
              <w:t>: European alliance for innovation training &amp; collaboration towards future packaging</w:t>
            </w:r>
          </w:p>
        </w:tc>
      </w:tr>
      <w:tr w:rsidR="00765010" w14:paraId="0D2C4387" w14:textId="77777777" w:rsidTr="00266530">
        <w:tc>
          <w:tcPr>
            <w:tcW w:w="2355" w:type="dxa"/>
            <w:shd w:val="clear" w:color="auto" w:fill="auto"/>
            <w:tcMar>
              <w:top w:w="100" w:type="dxa"/>
              <w:left w:w="100" w:type="dxa"/>
              <w:bottom w:w="100" w:type="dxa"/>
              <w:right w:w="100" w:type="dxa"/>
            </w:tcMar>
          </w:tcPr>
          <w:p w14:paraId="42B173CA"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 xml:space="preserve">Project </w:t>
            </w:r>
            <w:proofErr w:type="spellStart"/>
            <w:r>
              <w:rPr>
                <w:sz w:val="20"/>
                <w:szCs w:val="20"/>
              </w:rPr>
              <w:t>starting</w:t>
            </w:r>
            <w:proofErr w:type="spellEnd"/>
            <w:r>
              <w:rPr>
                <w:sz w:val="20"/>
                <w:szCs w:val="20"/>
              </w:rPr>
              <w:t xml:space="preserve"> date</w:t>
            </w:r>
          </w:p>
        </w:tc>
        <w:tc>
          <w:tcPr>
            <w:tcW w:w="6645" w:type="dxa"/>
            <w:shd w:val="clear" w:color="auto" w:fill="auto"/>
            <w:tcMar>
              <w:top w:w="100" w:type="dxa"/>
              <w:left w:w="100" w:type="dxa"/>
              <w:bottom w:w="100" w:type="dxa"/>
              <w:right w:w="100" w:type="dxa"/>
            </w:tcMar>
          </w:tcPr>
          <w:p w14:paraId="2CB3EA32"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01/01/2020</w:t>
            </w:r>
          </w:p>
        </w:tc>
      </w:tr>
      <w:tr w:rsidR="00765010" w14:paraId="1BC0C8DE" w14:textId="77777777" w:rsidTr="00266530">
        <w:tc>
          <w:tcPr>
            <w:tcW w:w="2355" w:type="dxa"/>
            <w:shd w:val="clear" w:color="auto" w:fill="auto"/>
            <w:tcMar>
              <w:top w:w="100" w:type="dxa"/>
              <w:left w:w="100" w:type="dxa"/>
              <w:bottom w:w="100" w:type="dxa"/>
              <w:right w:w="100" w:type="dxa"/>
            </w:tcMar>
          </w:tcPr>
          <w:p w14:paraId="762750D4"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 xml:space="preserve">Project </w:t>
            </w:r>
            <w:proofErr w:type="spellStart"/>
            <w:r>
              <w:rPr>
                <w:sz w:val="20"/>
                <w:szCs w:val="20"/>
              </w:rPr>
              <w:t>end</w:t>
            </w:r>
            <w:proofErr w:type="spellEnd"/>
            <w:r>
              <w:rPr>
                <w:sz w:val="20"/>
                <w:szCs w:val="20"/>
              </w:rPr>
              <w:t xml:space="preserve"> date</w:t>
            </w:r>
          </w:p>
        </w:tc>
        <w:tc>
          <w:tcPr>
            <w:tcW w:w="6645" w:type="dxa"/>
            <w:shd w:val="clear" w:color="auto" w:fill="auto"/>
            <w:tcMar>
              <w:top w:w="100" w:type="dxa"/>
              <w:left w:w="100" w:type="dxa"/>
              <w:bottom w:w="100" w:type="dxa"/>
              <w:right w:w="100" w:type="dxa"/>
            </w:tcMar>
          </w:tcPr>
          <w:p w14:paraId="5D54DD75"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31/12/2022</w:t>
            </w:r>
          </w:p>
        </w:tc>
      </w:tr>
      <w:tr w:rsidR="00765010" w14:paraId="53C8C435" w14:textId="77777777" w:rsidTr="00266530">
        <w:tc>
          <w:tcPr>
            <w:tcW w:w="2355" w:type="dxa"/>
            <w:shd w:val="clear" w:color="auto" w:fill="auto"/>
            <w:tcMar>
              <w:top w:w="100" w:type="dxa"/>
              <w:left w:w="100" w:type="dxa"/>
              <w:bottom w:w="100" w:type="dxa"/>
              <w:right w:w="100" w:type="dxa"/>
            </w:tcMar>
          </w:tcPr>
          <w:p w14:paraId="4DE6ADB0"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 xml:space="preserve">Project </w:t>
            </w:r>
            <w:proofErr w:type="spellStart"/>
            <w:r>
              <w:rPr>
                <w:sz w:val="20"/>
                <w:szCs w:val="20"/>
              </w:rPr>
              <w:t>duration</w:t>
            </w:r>
            <w:proofErr w:type="spellEnd"/>
          </w:p>
        </w:tc>
        <w:tc>
          <w:tcPr>
            <w:tcW w:w="6645" w:type="dxa"/>
            <w:shd w:val="clear" w:color="auto" w:fill="auto"/>
            <w:tcMar>
              <w:top w:w="100" w:type="dxa"/>
              <w:left w:w="100" w:type="dxa"/>
              <w:bottom w:w="100" w:type="dxa"/>
              <w:right w:w="100" w:type="dxa"/>
            </w:tcMar>
          </w:tcPr>
          <w:p w14:paraId="25A205E4" w14:textId="77777777" w:rsidR="00765010" w:rsidRDefault="00765010" w:rsidP="00266530">
            <w:pPr>
              <w:widowControl w:val="0"/>
              <w:pBdr>
                <w:top w:val="nil"/>
                <w:left w:val="nil"/>
                <w:bottom w:val="nil"/>
                <w:right w:val="nil"/>
                <w:between w:val="nil"/>
              </w:pBdr>
              <w:spacing w:line="240" w:lineRule="auto"/>
              <w:rPr>
                <w:sz w:val="20"/>
                <w:szCs w:val="20"/>
              </w:rPr>
            </w:pPr>
            <w:r>
              <w:rPr>
                <w:sz w:val="20"/>
                <w:szCs w:val="20"/>
              </w:rPr>
              <w:t xml:space="preserve">3 </w:t>
            </w:r>
            <w:proofErr w:type="spellStart"/>
            <w:r>
              <w:rPr>
                <w:sz w:val="20"/>
                <w:szCs w:val="20"/>
              </w:rPr>
              <w:t>years</w:t>
            </w:r>
            <w:proofErr w:type="spellEnd"/>
          </w:p>
        </w:tc>
      </w:tr>
    </w:tbl>
    <w:p w14:paraId="581C10ED" w14:textId="77777777" w:rsidR="00765010" w:rsidRPr="00010BAE" w:rsidRDefault="00765010" w:rsidP="00765010">
      <w:pPr>
        <w:jc w:val="center"/>
        <w:rPr>
          <w:b/>
          <w:sz w:val="20"/>
          <w:szCs w:val="20"/>
          <w:lang w:val="en-US"/>
        </w:rPr>
      </w:pPr>
      <w:r w:rsidRPr="00010BAE">
        <w:rPr>
          <w:b/>
          <w:sz w:val="20"/>
          <w:szCs w:val="20"/>
          <w:lang w:val="en-US"/>
        </w:rPr>
        <w:t>This project has received funding from the European Union</w:t>
      </w:r>
    </w:p>
    <w:p w14:paraId="47C22E9C" w14:textId="77777777" w:rsidR="00765010" w:rsidRPr="00010BAE" w:rsidRDefault="00765010" w:rsidP="00765010">
      <w:pPr>
        <w:jc w:val="center"/>
        <w:rPr>
          <w:lang w:val="en-US"/>
        </w:rPr>
      </w:pPr>
    </w:p>
    <w:p w14:paraId="7F8300B1" w14:textId="77777777" w:rsidR="00765010" w:rsidRDefault="00765010" w:rsidP="00765010">
      <w:pPr>
        <w:jc w:val="center"/>
      </w:pPr>
      <w:r>
        <w:t>PROJECT CONSORTIUM</w:t>
      </w:r>
    </w:p>
    <w:tbl>
      <w:tblPr>
        <w:tblStyle w:val="a3"/>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765010" w14:paraId="6B1FE67A" w14:textId="77777777" w:rsidTr="00266530">
        <w:trPr>
          <w:jc w:val="center"/>
        </w:trPr>
        <w:tc>
          <w:tcPr>
            <w:tcW w:w="2258" w:type="dxa"/>
            <w:tcBorders>
              <w:bottom w:val="single" w:sz="8" w:space="0" w:color="FFFFFF"/>
              <w:right w:val="single" w:sz="8" w:space="0" w:color="FFFFFF"/>
            </w:tcBorders>
            <w:shd w:val="clear" w:color="auto" w:fill="auto"/>
            <w:tcMar>
              <w:top w:w="100" w:type="dxa"/>
              <w:left w:w="100" w:type="dxa"/>
              <w:bottom w:w="100" w:type="dxa"/>
              <w:right w:w="100" w:type="dxa"/>
            </w:tcMar>
            <w:vAlign w:val="center"/>
          </w:tcPr>
          <w:p w14:paraId="5FBE8753" w14:textId="77777777" w:rsidR="00765010" w:rsidRDefault="00765010" w:rsidP="00266530">
            <w:pPr>
              <w:widowControl w:val="0"/>
              <w:spacing w:line="240" w:lineRule="auto"/>
              <w:jc w:val="center"/>
            </w:pPr>
            <w:r>
              <w:rPr>
                <w:noProof/>
                <w:lang w:val="it-IT"/>
              </w:rPr>
              <w:drawing>
                <wp:inline distT="114300" distB="114300" distL="114300" distR="114300" wp14:anchorId="1B607162" wp14:editId="5DEA849B">
                  <wp:extent cx="1285875" cy="6604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1285875" cy="660400"/>
                          </a:xfrm>
                          <a:prstGeom prst="rect">
                            <a:avLst/>
                          </a:prstGeom>
                          <a:ln/>
                        </pic:spPr>
                      </pic:pic>
                    </a:graphicData>
                  </a:graphic>
                </wp:inline>
              </w:drawing>
            </w:r>
          </w:p>
        </w:tc>
        <w:tc>
          <w:tcPr>
            <w:tcW w:w="225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2B5A7344" w14:textId="77777777" w:rsidR="00765010" w:rsidRDefault="00765010" w:rsidP="00266530">
            <w:pPr>
              <w:widowControl w:val="0"/>
              <w:spacing w:line="240" w:lineRule="auto"/>
              <w:jc w:val="center"/>
            </w:pPr>
            <w:r>
              <w:rPr>
                <w:noProof/>
                <w:lang w:val="it-IT"/>
              </w:rPr>
              <w:drawing>
                <wp:anchor distT="0" distB="0" distL="114300" distR="114300" simplePos="0" relativeHeight="251666432" behindDoc="0" locked="0" layoutInCell="1" allowOverlap="1" wp14:anchorId="08EE1D82" wp14:editId="31EEA69F">
                  <wp:simplePos x="0" y="0"/>
                  <wp:positionH relativeFrom="column">
                    <wp:posOffset>328295</wp:posOffset>
                  </wp:positionH>
                  <wp:positionV relativeFrom="paragraph">
                    <wp:posOffset>3810</wp:posOffset>
                  </wp:positionV>
                  <wp:extent cx="483235" cy="825500"/>
                  <wp:effectExtent l="0" t="0" r="0" b="0"/>
                  <wp:wrapNone/>
                  <wp:docPr id="6" name="image3.jpg"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6" name="image3.jpg" descr="Obraz zawierający tekst, clipart&#10;&#10;Opis wygenerowany automatycznie"/>
                          <pic:cNvPicPr preferRelativeResize="0"/>
                        </pic:nvPicPr>
                        <pic:blipFill rotWithShape="1">
                          <a:blip r:embed="rId15" cstate="print">
                            <a:extLst>
                              <a:ext uri="{28A0092B-C50C-407E-A947-70E740481C1C}">
                                <a14:useLocalDpi xmlns:a14="http://schemas.microsoft.com/office/drawing/2010/main" val="0"/>
                              </a:ext>
                            </a:extLst>
                          </a:blip>
                          <a:srcRect l="10983" t="6208" r="11499" b="8953"/>
                          <a:stretch/>
                        </pic:blipFill>
                        <pic:spPr bwMode="auto">
                          <a:xfrm>
                            <a:off x="0" y="0"/>
                            <a:ext cx="483235" cy="82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5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804B1B3" w14:textId="77777777" w:rsidR="00765010" w:rsidRDefault="00765010" w:rsidP="00266530">
            <w:pPr>
              <w:jc w:val="center"/>
            </w:pPr>
            <w:r>
              <w:rPr>
                <w:noProof/>
                <w:lang w:val="it-IT"/>
              </w:rPr>
              <w:drawing>
                <wp:anchor distT="0" distB="0" distL="114300" distR="114300" simplePos="0" relativeHeight="251664384" behindDoc="0" locked="0" layoutInCell="1" allowOverlap="1" wp14:anchorId="2B7AE38D" wp14:editId="24785E22">
                  <wp:simplePos x="0" y="0"/>
                  <wp:positionH relativeFrom="column">
                    <wp:posOffset>-135890</wp:posOffset>
                  </wp:positionH>
                  <wp:positionV relativeFrom="paragraph">
                    <wp:posOffset>133985</wp:posOffset>
                  </wp:positionV>
                  <wp:extent cx="1431925" cy="563880"/>
                  <wp:effectExtent l="0" t="0" r="0" b="0"/>
                  <wp:wrapNone/>
                  <wp:docPr id="12" name="image8.png" descr="Obraz zawierający tekst&#10;&#10;Opis wygenerowany automatycznie"/>
                  <wp:cNvGraphicFramePr/>
                  <a:graphic xmlns:a="http://schemas.openxmlformats.org/drawingml/2006/main">
                    <a:graphicData uri="http://schemas.openxmlformats.org/drawingml/2006/picture">
                      <pic:pic xmlns:pic="http://schemas.openxmlformats.org/drawingml/2006/picture">
                        <pic:nvPicPr>
                          <pic:cNvPr id="12" name="image8.png" descr="Obraz zawierający tekst&#10;&#10;Opis wygenerowany automatycznie"/>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1431925" cy="563880"/>
                          </a:xfrm>
                          <a:prstGeom prst="rect">
                            <a:avLst/>
                          </a:prstGeom>
                          <a:ln/>
                        </pic:spPr>
                      </pic:pic>
                    </a:graphicData>
                  </a:graphic>
                  <wp14:sizeRelH relativeFrom="margin">
                    <wp14:pctWidth>0</wp14:pctWidth>
                  </wp14:sizeRelH>
                  <wp14:sizeRelV relativeFrom="margin">
                    <wp14:pctHeight>0</wp14:pctHeight>
                  </wp14:sizeRelV>
                </wp:anchor>
              </w:drawing>
            </w:r>
          </w:p>
        </w:tc>
        <w:tc>
          <w:tcPr>
            <w:tcW w:w="2257" w:type="dxa"/>
            <w:tcBorders>
              <w:left w:val="single" w:sz="8" w:space="0" w:color="FFFFFF"/>
              <w:bottom w:val="single" w:sz="8" w:space="0" w:color="FFFFFF"/>
            </w:tcBorders>
            <w:shd w:val="clear" w:color="auto" w:fill="auto"/>
            <w:tcMar>
              <w:top w:w="100" w:type="dxa"/>
              <w:left w:w="100" w:type="dxa"/>
              <w:bottom w:w="100" w:type="dxa"/>
              <w:right w:w="100" w:type="dxa"/>
            </w:tcMar>
            <w:vAlign w:val="center"/>
          </w:tcPr>
          <w:p w14:paraId="7721EA21" w14:textId="77777777" w:rsidR="00765010" w:rsidRDefault="00765010" w:rsidP="00266530">
            <w:pPr>
              <w:widowControl w:val="0"/>
              <w:spacing w:line="240" w:lineRule="auto"/>
              <w:jc w:val="center"/>
            </w:pPr>
            <w:r>
              <w:rPr>
                <w:noProof/>
                <w:lang w:val="it-IT"/>
              </w:rPr>
              <w:drawing>
                <wp:anchor distT="0" distB="0" distL="114300" distR="114300" simplePos="0" relativeHeight="251663360" behindDoc="0" locked="0" layoutInCell="1" allowOverlap="1" wp14:anchorId="38C003E3" wp14:editId="3961E485">
                  <wp:simplePos x="0" y="0"/>
                  <wp:positionH relativeFrom="column">
                    <wp:posOffset>-33020</wp:posOffset>
                  </wp:positionH>
                  <wp:positionV relativeFrom="paragraph">
                    <wp:posOffset>50165</wp:posOffset>
                  </wp:positionV>
                  <wp:extent cx="1315085" cy="740410"/>
                  <wp:effectExtent l="0" t="0" r="0" b="254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1315085" cy="740410"/>
                          </a:xfrm>
                          <a:prstGeom prst="rect">
                            <a:avLst/>
                          </a:prstGeom>
                          <a:ln/>
                        </pic:spPr>
                      </pic:pic>
                    </a:graphicData>
                  </a:graphic>
                  <wp14:sizeRelH relativeFrom="margin">
                    <wp14:pctWidth>0</wp14:pctWidth>
                  </wp14:sizeRelH>
                  <wp14:sizeRelV relativeFrom="margin">
                    <wp14:pctHeight>0</wp14:pctHeight>
                  </wp14:sizeRelV>
                </wp:anchor>
              </w:drawing>
            </w:r>
          </w:p>
        </w:tc>
      </w:tr>
      <w:tr w:rsidR="00765010" w14:paraId="0C9A2C23" w14:textId="77777777" w:rsidTr="00266530">
        <w:trPr>
          <w:trHeight w:val="924"/>
          <w:jc w:val="center"/>
        </w:trPr>
        <w:tc>
          <w:tcPr>
            <w:tcW w:w="2258" w:type="dxa"/>
            <w:tcBorders>
              <w:top w:val="single" w:sz="8" w:space="0" w:color="FFFFFF"/>
              <w:right w:val="single" w:sz="8" w:space="0" w:color="FFFFFF"/>
            </w:tcBorders>
            <w:shd w:val="clear" w:color="auto" w:fill="auto"/>
            <w:tcMar>
              <w:top w:w="100" w:type="dxa"/>
              <w:left w:w="100" w:type="dxa"/>
              <w:bottom w:w="100" w:type="dxa"/>
              <w:right w:w="100" w:type="dxa"/>
            </w:tcMar>
            <w:vAlign w:val="center"/>
          </w:tcPr>
          <w:p w14:paraId="41D9C524" w14:textId="77777777" w:rsidR="00765010" w:rsidRDefault="00765010" w:rsidP="00266530">
            <w:pPr>
              <w:widowControl w:val="0"/>
              <w:spacing w:line="240" w:lineRule="auto"/>
              <w:jc w:val="center"/>
            </w:pPr>
            <w:r>
              <w:rPr>
                <w:noProof/>
                <w:lang w:val="it-IT"/>
              </w:rPr>
              <w:drawing>
                <wp:inline distT="114300" distB="114300" distL="114300" distR="114300" wp14:anchorId="7B889FF9" wp14:editId="436E159C">
                  <wp:extent cx="1285875" cy="52578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8"/>
                          <a:srcRect t="23846" b="23077"/>
                          <a:stretch/>
                        </pic:blipFill>
                        <pic:spPr bwMode="auto">
                          <a:xfrm>
                            <a:off x="0" y="0"/>
                            <a:ext cx="1285875" cy="525780"/>
                          </a:xfrm>
                          <a:prstGeom prst="rect">
                            <a:avLst/>
                          </a:prstGeom>
                          <a:ln>
                            <a:noFill/>
                          </a:ln>
                          <a:extLst>
                            <a:ext uri="{53640926-AAD7-44D8-BBD7-CCE9431645EC}">
                              <a14:shadowObscured xmlns:a14="http://schemas.microsoft.com/office/drawing/2010/main"/>
                            </a:ext>
                          </a:extLst>
                        </pic:spPr>
                      </pic:pic>
                    </a:graphicData>
                  </a:graphic>
                </wp:inline>
              </w:drawing>
            </w:r>
          </w:p>
        </w:tc>
        <w:tc>
          <w:tcPr>
            <w:tcW w:w="2257"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5A6CC26E" w14:textId="77777777" w:rsidR="00765010" w:rsidRDefault="00765010" w:rsidP="00266530">
            <w:pPr>
              <w:widowControl w:val="0"/>
              <w:spacing w:line="240" w:lineRule="auto"/>
              <w:jc w:val="center"/>
            </w:pPr>
            <w:r>
              <w:rPr>
                <w:noProof/>
              </w:rPr>
              <w:drawing>
                <wp:anchor distT="0" distB="0" distL="114300" distR="114300" simplePos="0" relativeHeight="251667456" behindDoc="0" locked="0" layoutInCell="1" allowOverlap="1" wp14:anchorId="713FC8C7" wp14:editId="37066298">
                  <wp:simplePos x="0" y="0"/>
                  <wp:positionH relativeFrom="column">
                    <wp:posOffset>-69850</wp:posOffset>
                  </wp:positionH>
                  <wp:positionV relativeFrom="paragraph">
                    <wp:posOffset>285750</wp:posOffset>
                  </wp:positionV>
                  <wp:extent cx="1306195" cy="287655"/>
                  <wp:effectExtent l="0" t="0" r="8255" b="0"/>
                  <wp:wrapThrough wrapText="bothSides">
                    <wp:wrapPolygon edited="0">
                      <wp:start x="0" y="0"/>
                      <wp:lineTo x="0" y="20026"/>
                      <wp:lineTo x="21421" y="20026"/>
                      <wp:lineTo x="21421" y="0"/>
                      <wp:lineTo x="0" y="0"/>
                    </wp:wrapPolygon>
                  </wp:wrapThrough>
                  <wp:docPr id="1" name="Immagine 1"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Obraz zawierający tekst, clipart&#10;&#10;Opis wygenerowany automatyczni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6195" cy="287655"/>
                          </a:xfrm>
                          <a:prstGeom prst="rect">
                            <a:avLst/>
                          </a:prstGeom>
                        </pic:spPr>
                      </pic:pic>
                    </a:graphicData>
                  </a:graphic>
                  <wp14:sizeRelH relativeFrom="margin">
                    <wp14:pctWidth>0</wp14:pctWidth>
                  </wp14:sizeRelH>
                  <wp14:sizeRelV relativeFrom="margin">
                    <wp14:pctHeight>0</wp14:pctHeight>
                  </wp14:sizeRelV>
                </wp:anchor>
              </w:drawing>
            </w:r>
          </w:p>
          <w:p w14:paraId="196BD353" w14:textId="77777777" w:rsidR="00765010" w:rsidRDefault="00765010" w:rsidP="00266530">
            <w:pPr>
              <w:widowControl w:val="0"/>
              <w:spacing w:line="240" w:lineRule="auto"/>
              <w:jc w:val="center"/>
            </w:pPr>
          </w:p>
        </w:tc>
        <w:tc>
          <w:tcPr>
            <w:tcW w:w="2257"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vAlign w:val="center"/>
          </w:tcPr>
          <w:p w14:paraId="5896D711" w14:textId="77777777" w:rsidR="00765010" w:rsidRDefault="00765010" w:rsidP="00266530">
            <w:pPr>
              <w:jc w:val="center"/>
            </w:pPr>
            <w:r>
              <w:rPr>
                <w:noProof/>
                <w:lang w:val="it-IT"/>
              </w:rPr>
              <w:drawing>
                <wp:anchor distT="0" distB="0" distL="114300" distR="114300" simplePos="0" relativeHeight="251665408" behindDoc="0" locked="0" layoutInCell="1" allowOverlap="1" wp14:anchorId="0B013511" wp14:editId="485D8A78">
                  <wp:simplePos x="0" y="0"/>
                  <wp:positionH relativeFrom="column">
                    <wp:posOffset>-59690</wp:posOffset>
                  </wp:positionH>
                  <wp:positionV relativeFrom="paragraph">
                    <wp:posOffset>-635</wp:posOffset>
                  </wp:positionV>
                  <wp:extent cx="1285875" cy="647700"/>
                  <wp:effectExtent l="0" t="0" r="0" b="0"/>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1285875" cy="647700"/>
                          </a:xfrm>
                          <a:prstGeom prst="rect">
                            <a:avLst/>
                          </a:prstGeom>
                          <a:ln/>
                        </pic:spPr>
                      </pic:pic>
                    </a:graphicData>
                  </a:graphic>
                  <wp14:sizeRelH relativeFrom="margin">
                    <wp14:pctWidth>0</wp14:pctWidth>
                  </wp14:sizeRelH>
                  <wp14:sizeRelV relativeFrom="margin">
                    <wp14:pctHeight>0</wp14:pctHeight>
                  </wp14:sizeRelV>
                </wp:anchor>
              </w:drawing>
            </w:r>
          </w:p>
        </w:tc>
        <w:tc>
          <w:tcPr>
            <w:tcW w:w="2257" w:type="dxa"/>
            <w:tcBorders>
              <w:top w:val="single" w:sz="8" w:space="0" w:color="FFFFFF"/>
              <w:left w:val="single" w:sz="8" w:space="0" w:color="FFFFFF"/>
            </w:tcBorders>
            <w:shd w:val="clear" w:color="auto" w:fill="auto"/>
            <w:tcMar>
              <w:top w:w="100" w:type="dxa"/>
              <w:left w:w="100" w:type="dxa"/>
              <w:bottom w:w="100" w:type="dxa"/>
              <w:right w:w="100" w:type="dxa"/>
            </w:tcMar>
            <w:vAlign w:val="center"/>
          </w:tcPr>
          <w:p w14:paraId="2DC57EB2" w14:textId="77777777" w:rsidR="00765010" w:rsidRDefault="00765010" w:rsidP="00266530">
            <w:pPr>
              <w:widowControl w:val="0"/>
              <w:spacing w:line="240" w:lineRule="auto"/>
              <w:jc w:val="center"/>
            </w:pPr>
            <w:r>
              <w:rPr>
                <w:noProof/>
                <w:lang w:val="it-IT"/>
              </w:rPr>
              <w:drawing>
                <wp:anchor distT="0" distB="0" distL="114300" distR="114300" simplePos="0" relativeHeight="251662336" behindDoc="0" locked="0" layoutInCell="1" allowOverlap="1" wp14:anchorId="4795E766" wp14:editId="5CDB0AAC">
                  <wp:simplePos x="0" y="0"/>
                  <wp:positionH relativeFrom="column">
                    <wp:posOffset>-129540</wp:posOffset>
                  </wp:positionH>
                  <wp:positionV relativeFrom="paragraph">
                    <wp:posOffset>138430</wp:posOffset>
                  </wp:positionV>
                  <wp:extent cx="1444625" cy="455930"/>
                  <wp:effectExtent l="0" t="0" r="3175" b="0"/>
                  <wp:wrapNone/>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1444625" cy="455930"/>
                          </a:xfrm>
                          <a:prstGeom prst="rect">
                            <a:avLst/>
                          </a:prstGeom>
                          <a:ln/>
                        </pic:spPr>
                      </pic:pic>
                    </a:graphicData>
                  </a:graphic>
                  <wp14:sizeRelH relativeFrom="margin">
                    <wp14:pctWidth>0</wp14:pctWidth>
                  </wp14:sizeRelH>
                  <wp14:sizeRelV relativeFrom="margin">
                    <wp14:pctHeight>0</wp14:pctHeight>
                  </wp14:sizeRelV>
                </wp:anchor>
              </w:drawing>
            </w:r>
          </w:p>
        </w:tc>
      </w:tr>
    </w:tbl>
    <w:p w14:paraId="119BFA68" w14:textId="77777777" w:rsidR="00765010" w:rsidRDefault="00765010" w:rsidP="00765010">
      <w:pPr>
        <w:jc w:val="both"/>
        <w:rPr>
          <w:sz w:val="16"/>
          <w:szCs w:val="16"/>
          <w:lang w:val="en-US"/>
        </w:rPr>
      </w:pPr>
    </w:p>
    <w:p w14:paraId="27E22A65" w14:textId="77777777" w:rsidR="00765010" w:rsidRDefault="00765010" w:rsidP="00765010">
      <w:pPr>
        <w:rPr>
          <w:sz w:val="16"/>
          <w:szCs w:val="16"/>
          <w:lang w:val="en-US"/>
        </w:rPr>
      </w:pPr>
      <w:r>
        <w:rPr>
          <w:noProof/>
          <w:sz w:val="16"/>
          <w:szCs w:val="16"/>
          <w:lang w:val="it-IT"/>
        </w:rPr>
        <w:drawing>
          <wp:anchor distT="0" distB="0" distL="114300" distR="114300" simplePos="0" relativeHeight="251661312" behindDoc="0" locked="0" layoutInCell="1" allowOverlap="1" wp14:anchorId="5A35416C" wp14:editId="481BBD60">
            <wp:simplePos x="0" y="0"/>
            <wp:positionH relativeFrom="margin">
              <wp:posOffset>4285615</wp:posOffset>
            </wp:positionH>
            <wp:positionV relativeFrom="paragraph">
              <wp:posOffset>93980</wp:posOffset>
            </wp:positionV>
            <wp:extent cx="1447800" cy="506095"/>
            <wp:effectExtent l="0" t="0" r="0" b="8255"/>
            <wp:wrapThrough wrapText="bothSides">
              <wp:wrapPolygon edited="0">
                <wp:start x="0" y="0"/>
                <wp:lineTo x="0" y="21139"/>
                <wp:lineTo x="21316" y="21139"/>
                <wp:lineTo x="21316" y="0"/>
                <wp:lineTo x="0" y="0"/>
              </wp:wrapPolygon>
            </wp:wrapThrough>
            <wp:docPr id="15" name="Immagine 15" descr="Obraz zawierający tekst, clipart,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descr="Obraz zawierający tekst, clipart, znak&#10;&#10;Opis wygenerowany automatyczni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7800" cy="506095"/>
                    </a:xfrm>
                    <a:prstGeom prst="rect">
                      <a:avLst/>
                    </a:prstGeom>
                  </pic:spPr>
                </pic:pic>
              </a:graphicData>
            </a:graphic>
            <wp14:sizeRelH relativeFrom="margin">
              <wp14:pctWidth>0</wp14:pctWidth>
            </wp14:sizeRelH>
            <wp14:sizeRelV relativeFrom="margin">
              <wp14:pctHeight>0</wp14:pctHeight>
            </wp14:sizeRelV>
          </wp:anchor>
        </w:drawing>
      </w:r>
    </w:p>
    <w:p w14:paraId="2A812A87" w14:textId="77777777" w:rsidR="00765010" w:rsidRPr="002816EA" w:rsidRDefault="00765010" w:rsidP="00765010">
      <w:pPr>
        <w:jc w:val="both"/>
        <w:rPr>
          <w:sz w:val="16"/>
          <w:szCs w:val="16"/>
          <w:lang w:val="en-US"/>
        </w:rPr>
      </w:pPr>
      <w:r w:rsidRPr="002816EA">
        <w:rPr>
          <w:b/>
          <w:sz w:val="16"/>
          <w:szCs w:val="16"/>
          <w:lang w:val="en-US"/>
        </w:rPr>
        <w:t>Copyright: CC BY-NC-SA 4.0:</w:t>
      </w:r>
      <w:r w:rsidRPr="002816EA">
        <w:rPr>
          <w:sz w:val="16"/>
          <w:szCs w:val="16"/>
          <w:lang w:val="en-US"/>
        </w:rPr>
        <w:t xml:space="preserve">  </w:t>
      </w:r>
      <w:hyperlink r:id="rId23" w:history="1">
        <w:r w:rsidRPr="002816EA">
          <w:rPr>
            <w:rStyle w:val="Hipercze"/>
            <w:sz w:val="16"/>
            <w:szCs w:val="16"/>
            <w:lang w:val="en-US"/>
          </w:rPr>
          <w:t>https://creativecommons.org/licenses/by-nc-sa/4.0/</w:t>
        </w:r>
      </w:hyperlink>
    </w:p>
    <w:p w14:paraId="38493B9C" w14:textId="77777777" w:rsidR="00765010" w:rsidRDefault="00765010" w:rsidP="00765010">
      <w:pPr>
        <w:jc w:val="both"/>
        <w:rPr>
          <w:sz w:val="16"/>
          <w:szCs w:val="16"/>
          <w:lang w:val="en-US"/>
        </w:rPr>
      </w:pPr>
      <w:r w:rsidRPr="002816EA">
        <w:rPr>
          <w:sz w:val="16"/>
          <w:szCs w:val="16"/>
          <w:lang w:val="en-US"/>
        </w:rPr>
        <w:t xml:space="preserve">With this license, you are free to share the copy and redistribute the material in any medium or format. You can also adapt remix, </w:t>
      </w:r>
      <w:proofErr w:type="gramStart"/>
      <w:r w:rsidRPr="002816EA">
        <w:rPr>
          <w:sz w:val="16"/>
          <w:szCs w:val="16"/>
          <w:lang w:val="en-US"/>
        </w:rPr>
        <w:t>transfo</w:t>
      </w:r>
      <w:r>
        <w:rPr>
          <w:sz w:val="16"/>
          <w:szCs w:val="16"/>
          <w:lang w:val="en-US"/>
        </w:rPr>
        <w:t>rm</w:t>
      </w:r>
      <w:proofErr w:type="gramEnd"/>
      <w:r>
        <w:rPr>
          <w:sz w:val="16"/>
          <w:szCs w:val="16"/>
          <w:lang w:val="en-US"/>
        </w:rPr>
        <w:t xml:space="preserve"> and build upon the material.</w:t>
      </w:r>
    </w:p>
    <w:p w14:paraId="6C809CD8" w14:textId="77777777" w:rsidR="00765010" w:rsidRPr="00E849D6" w:rsidRDefault="00765010" w:rsidP="00765010">
      <w:pPr>
        <w:jc w:val="both"/>
        <w:rPr>
          <w:sz w:val="16"/>
          <w:szCs w:val="16"/>
          <w:lang w:val="en-US"/>
        </w:rPr>
      </w:pPr>
    </w:p>
    <w:p w14:paraId="1D0E0E1F" w14:textId="77777777" w:rsidR="00765010" w:rsidRPr="00E849D6" w:rsidRDefault="00765010" w:rsidP="00765010">
      <w:pPr>
        <w:jc w:val="both"/>
        <w:rPr>
          <w:b/>
          <w:sz w:val="16"/>
          <w:szCs w:val="16"/>
          <w:lang w:val="en-US"/>
        </w:rPr>
      </w:pPr>
      <w:r>
        <w:rPr>
          <w:b/>
          <w:sz w:val="16"/>
          <w:szCs w:val="16"/>
          <w:lang w:val="en-US"/>
        </w:rPr>
        <w:t>However o</w:t>
      </w:r>
      <w:r w:rsidRPr="00E849D6">
        <w:rPr>
          <w:b/>
          <w:sz w:val="16"/>
          <w:szCs w:val="16"/>
          <w:lang w:val="en-US"/>
        </w:rPr>
        <w:t>nly under the following terms:</w:t>
      </w:r>
    </w:p>
    <w:p w14:paraId="3F407448" w14:textId="77777777" w:rsidR="00765010" w:rsidRPr="00472556" w:rsidRDefault="00765010" w:rsidP="00765010">
      <w:pPr>
        <w:jc w:val="both"/>
        <w:rPr>
          <w:sz w:val="16"/>
          <w:szCs w:val="16"/>
          <w:lang w:val="en-US"/>
        </w:rPr>
      </w:pPr>
      <w:r w:rsidRPr="00472556">
        <w:rPr>
          <w:b/>
          <w:sz w:val="16"/>
          <w:szCs w:val="16"/>
          <w:lang w:val="en-US"/>
        </w:rPr>
        <w:t xml:space="preserve">Attribution — </w:t>
      </w:r>
      <w:r w:rsidRPr="00472556">
        <w:rPr>
          <w:sz w:val="16"/>
          <w:szCs w:val="16"/>
          <w:lang w:val="en-US"/>
        </w:rPr>
        <w:t>you must give appropriate credit, provide a link to the license, and indicate if changes were made. You may do so in any reasonable manner, but not in any way that suggests the licensor endorses you or your use.</w:t>
      </w:r>
    </w:p>
    <w:p w14:paraId="26B9D0C4" w14:textId="77777777" w:rsidR="00765010" w:rsidRPr="00472556" w:rsidRDefault="00765010" w:rsidP="00765010">
      <w:pPr>
        <w:jc w:val="both"/>
        <w:rPr>
          <w:b/>
          <w:sz w:val="16"/>
          <w:szCs w:val="16"/>
          <w:lang w:val="en-US"/>
        </w:rPr>
      </w:pPr>
      <w:proofErr w:type="spellStart"/>
      <w:r w:rsidRPr="00472556">
        <w:rPr>
          <w:b/>
          <w:sz w:val="16"/>
          <w:szCs w:val="16"/>
          <w:lang w:val="en-US"/>
        </w:rPr>
        <w:t>NonCommercial</w:t>
      </w:r>
      <w:proofErr w:type="spellEnd"/>
      <w:r w:rsidRPr="00472556">
        <w:rPr>
          <w:sz w:val="16"/>
          <w:szCs w:val="16"/>
          <w:lang w:val="en-US"/>
        </w:rPr>
        <w:t xml:space="preserve"> — you may not use the material for commercial purposes.</w:t>
      </w:r>
    </w:p>
    <w:p w14:paraId="418AA42D" w14:textId="77777777" w:rsidR="00765010" w:rsidRPr="00472556" w:rsidRDefault="00765010" w:rsidP="00765010">
      <w:pPr>
        <w:jc w:val="both"/>
        <w:rPr>
          <w:b/>
          <w:sz w:val="16"/>
          <w:szCs w:val="16"/>
          <w:lang w:val="en-US"/>
        </w:rPr>
      </w:pPr>
      <w:proofErr w:type="spellStart"/>
      <w:r w:rsidRPr="00472556">
        <w:rPr>
          <w:b/>
          <w:sz w:val="16"/>
          <w:szCs w:val="16"/>
          <w:lang w:val="en-US"/>
        </w:rPr>
        <w:t>ShareAlike</w:t>
      </w:r>
      <w:proofErr w:type="spellEnd"/>
      <w:r w:rsidRPr="00472556">
        <w:rPr>
          <w:b/>
          <w:sz w:val="16"/>
          <w:szCs w:val="16"/>
          <w:lang w:val="en-US"/>
        </w:rPr>
        <w:t xml:space="preserve"> — </w:t>
      </w:r>
      <w:r w:rsidRPr="00472556">
        <w:rPr>
          <w:sz w:val="16"/>
          <w:szCs w:val="16"/>
          <w:lang w:val="en-US"/>
        </w:rPr>
        <w:t>if you remix, transform, or build upon the material, you must distribute your contributions under the same license as the original.</w:t>
      </w:r>
    </w:p>
    <w:p w14:paraId="7EC93C4B" w14:textId="77777777" w:rsidR="00765010" w:rsidRPr="00472556" w:rsidRDefault="00765010" w:rsidP="00765010">
      <w:pPr>
        <w:jc w:val="both"/>
        <w:rPr>
          <w:b/>
          <w:sz w:val="16"/>
          <w:szCs w:val="16"/>
          <w:lang w:val="en-US"/>
        </w:rPr>
      </w:pPr>
    </w:p>
    <w:p w14:paraId="091B034F" w14:textId="77777777" w:rsidR="00765010" w:rsidRDefault="00765010" w:rsidP="00765010">
      <w:pPr>
        <w:jc w:val="both"/>
        <w:rPr>
          <w:sz w:val="16"/>
          <w:szCs w:val="16"/>
          <w:lang w:val="en-US"/>
        </w:rPr>
      </w:pPr>
      <w:r w:rsidRPr="00472556">
        <w:rPr>
          <w:b/>
          <w:sz w:val="16"/>
          <w:szCs w:val="16"/>
          <w:lang w:val="en-US"/>
        </w:rPr>
        <w:t xml:space="preserve">No additional restrictions — </w:t>
      </w:r>
      <w:r w:rsidRPr="00472556">
        <w:rPr>
          <w:sz w:val="16"/>
          <w:szCs w:val="16"/>
          <w:lang w:val="en-US"/>
        </w:rPr>
        <w:t>you may not apply legal terms or technological measures that legally restrict others from doing anything the license permits.</w:t>
      </w:r>
    </w:p>
    <w:p w14:paraId="6C5A9D20" w14:textId="77777777" w:rsidR="00765010" w:rsidRPr="00472556" w:rsidRDefault="00765010" w:rsidP="00765010">
      <w:pPr>
        <w:jc w:val="both"/>
        <w:rPr>
          <w:sz w:val="16"/>
          <w:szCs w:val="16"/>
          <w:lang w:val="en-US"/>
        </w:rPr>
      </w:pPr>
    </w:p>
    <w:p w14:paraId="6B4AD400" w14:textId="77777777" w:rsidR="00765010" w:rsidRDefault="00765010" w:rsidP="00765010">
      <w:pPr>
        <w:jc w:val="both"/>
        <w:rPr>
          <w:sz w:val="16"/>
          <w:szCs w:val="16"/>
          <w:lang w:val="en-US"/>
        </w:rPr>
      </w:pPr>
      <w:r>
        <w:rPr>
          <w:noProof/>
          <w:sz w:val="16"/>
          <w:szCs w:val="16"/>
          <w:lang w:val="it-IT"/>
        </w:rPr>
        <mc:AlternateContent>
          <mc:Choice Requires="wps">
            <w:drawing>
              <wp:anchor distT="0" distB="0" distL="114300" distR="114300" simplePos="0" relativeHeight="251660288" behindDoc="0" locked="0" layoutInCell="1" allowOverlap="1" wp14:anchorId="6B3CF05A" wp14:editId="1BDD9CCA">
                <wp:simplePos x="0" y="0"/>
                <wp:positionH relativeFrom="column">
                  <wp:posOffset>-53340</wp:posOffset>
                </wp:positionH>
                <wp:positionV relativeFrom="paragraph">
                  <wp:posOffset>36195</wp:posOffset>
                </wp:positionV>
                <wp:extent cx="5806440" cy="937260"/>
                <wp:effectExtent l="0" t="0" r="22860" b="15240"/>
                <wp:wrapNone/>
                <wp:docPr id="14" name="Rettangolo 14"/>
                <wp:cNvGraphicFramePr/>
                <a:graphic xmlns:a="http://schemas.openxmlformats.org/drawingml/2006/main">
                  <a:graphicData uri="http://schemas.microsoft.com/office/word/2010/wordprocessingShape">
                    <wps:wsp>
                      <wps:cNvSpPr/>
                      <wps:spPr>
                        <a:xfrm>
                          <a:off x="0" y="0"/>
                          <a:ext cx="5806440" cy="93726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E670E" id="Rettangolo 14" o:spid="_x0000_s1026" style="position:absolute;margin-left:-4.2pt;margin-top:2.85pt;width:457.2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" filled="f" strokecolor="black [3200]" strokeweight=".5pt"/>
            </w:pict>
          </mc:Fallback>
        </mc:AlternateContent>
      </w:r>
      <w:r w:rsidRPr="004C7A72">
        <w:rPr>
          <w:noProof/>
          <w:sz w:val="16"/>
          <w:szCs w:val="16"/>
          <w:lang w:val="it-IT"/>
        </w:rPr>
        <w:drawing>
          <wp:anchor distT="0" distB="0" distL="114300" distR="114300" simplePos="0" relativeHeight="251659264" behindDoc="0" locked="0" layoutInCell="1" allowOverlap="1" wp14:anchorId="1FD4C109" wp14:editId="3FFE2CF8">
            <wp:simplePos x="0" y="0"/>
            <wp:positionH relativeFrom="margin">
              <wp:posOffset>3066415</wp:posOffset>
            </wp:positionH>
            <wp:positionV relativeFrom="paragraph">
              <wp:posOffset>43815</wp:posOffset>
            </wp:positionV>
            <wp:extent cx="2667000" cy="778510"/>
            <wp:effectExtent l="0" t="0" r="0" b="2540"/>
            <wp:wrapThrough wrapText="bothSides">
              <wp:wrapPolygon edited="0">
                <wp:start x="0" y="0"/>
                <wp:lineTo x="0" y="21142"/>
                <wp:lineTo x="21446" y="21142"/>
                <wp:lineTo x="21446" y="0"/>
                <wp:lineTo x="0" y="0"/>
              </wp:wrapPolygon>
            </wp:wrapThrough>
            <wp:docPr id="5" name="image9.jpg" descr="Obraz zawierający tekst&#10;&#10;Opis wygenerowany automatycznie"/>
            <wp:cNvGraphicFramePr/>
            <a:graphic xmlns:a="http://schemas.openxmlformats.org/drawingml/2006/main">
              <a:graphicData uri="http://schemas.openxmlformats.org/drawingml/2006/picture">
                <pic:pic xmlns:pic="http://schemas.openxmlformats.org/drawingml/2006/picture">
                  <pic:nvPicPr>
                    <pic:cNvPr id="5" name="image9.jpg" descr="Obraz zawierający tekst&#10;&#10;Opis wygenerowany automatycznie"/>
                    <pic:cNvPicPr preferRelativeResize="0"/>
                  </pic:nvPicPr>
                  <pic:blipFill rotWithShape="1">
                    <a:blip r:embed="rId24" cstate="print">
                      <a:extLst>
                        <a:ext uri="{28A0092B-C50C-407E-A947-70E740481C1C}">
                          <a14:useLocalDpi xmlns:a14="http://schemas.microsoft.com/office/drawing/2010/main" val="0"/>
                        </a:ext>
                      </a:extLst>
                    </a:blip>
                    <a:srcRect l="2417" r="27083"/>
                    <a:stretch/>
                  </pic:blipFill>
                  <pic:spPr bwMode="auto">
                    <a:xfrm>
                      <a:off x="0" y="0"/>
                      <a:ext cx="2667000" cy="77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B3FC1C" w14:textId="77777777" w:rsidR="00765010" w:rsidRPr="004C7A72" w:rsidRDefault="00765010" w:rsidP="00765010">
      <w:pPr>
        <w:jc w:val="both"/>
        <w:rPr>
          <w:sz w:val="16"/>
          <w:szCs w:val="16"/>
          <w:lang w:val="en-US"/>
        </w:rPr>
      </w:pPr>
      <w:r w:rsidRPr="004C7A72">
        <w:rPr>
          <w:sz w:val="16"/>
          <w:szCs w:val="16"/>
          <w:lang w:val="en-US"/>
        </w:rPr>
        <w:t>The information and views set out in this report are those of the authors and do not necessarily reflect the official opinion of the European Union. Neither the European Union institu</w:t>
      </w:r>
      <w:r>
        <w:rPr>
          <w:sz w:val="16"/>
          <w:szCs w:val="16"/>
          <w:lang w:val="en-US"/>
        </w:rPr>
        <w:t xml:space="preserve">tions and bodies nor any person </w:t>
      </w:r>
      <w:r w:rsidRPr="004C7A72">
        <w:rPr>
          <w:sz w:val="16"/>
          <w:szCs w:val="16"/>
          <w:lang w:val="en-US"/>
        </w:rPr>
        <w:t>action on their behalf may be held responsible for the use, which may be made of the information contained therein.</w:t>
      </w:r>
    </w:p>
    <w:p w14:paraId="03DB9E9C" w14:textId="77777777" w:rsidR="00765010" w:rsidRPr="00BE4855" w:rsidRDefault="00765010" w:rsidP="00765010">
      <w:pPr>
        <w:jc w:val="both"/>
      </w:pPr>
    </w:p>
    <w:p w14:paraId="6425BBFE" w14:textId="1A6F9A4D" w:rsidR="007B33BD" w:rsidRPr="00765010" w:rsidRDefault="007B33BD" w:rsidP="00765010"/>
    <w:sectPr w:rsidR="007B33BD" w:rsidRPr="00765010" w:rsidSect="00472556">
      <w:headerReference w:type="default" r:id="rId25"/>
      <w:footerReference w:type="default" r:id="rId26"/>
      <w:headerReference w:type="first" r:id="rId27"/>
      <w:footerReference w:type="first" r:id="rId28"/>
      <w:pgSz w:w="11909" w:h="16834"/>
      <w:pgMar w:top="1702" w:right="1440" w:bottom="1560" w:left="1440" w:header="426" w:footer="1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72A5" w14:textId="77777777" w:rsidR="00CA5F04" w:rsidRDefault="00CA5F04">
      <w:pPr>
        <w:spacing w:line="240" w:lineRule="auto"/>
      </w:pPr>
      <w:r>
        <w:separator/>
      </w:r>
    </w:p>
  </w:endnote>
  <w:endnote w:type="continuationSeparator" w:id="0">
    <w:p w14:paraId="4CA38F1E" w14:textId="77777777" w:rsidR="00CA5F04" w:rsidRDefault="00CA5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EE"/>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DFFD" w14:textId="77777777" w:rsidR="007B33BD" w:rsidRDefault="007B33BD"/>
  <w:tbl>
    <w:tblPr>
      <w:tblStyle w:val="a6"/>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0"/>
      <w:gridCol w:w="2250"/>
    </w:tblGrid>
    <w:tr w:rsidR="007B33BD" w14:paraId="2940CDE4" w14:textId="77777777">
      <w:tc>
        <w:tcPr>
          <w:tcW w:w="67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DD7E4B8" w14:textId="77777777" w:rsidR="007B33BD" w:rsidRDefault="00010BAE">
          <w:pPr>
            <w:widowControl w:val="0"/>
            <w:pBdr>
              <w:top w:val="nil"/>
              <w:left w:val="nil"/>
              <w:bottom w:val="nil"/>
              <w:right w:val="nil"/>
              <w:between w:val="nil"/>
            </w:pBdr>
            <w:spacing w:line="240" w:lineRule="auto"/>
            <w:rPr>
              <w:sz w:val="18"/>
              <w:szCs w:val="18"/>
            </w:rPr>
          </w:pPr>
          <w:proofErr w:type="gramStart"/>
          <w:r>
            <w:rPr>
              <w:sz w:val="18"/>
              <w:szCs w:val="18"/>
            </w:rPr>
            <w:t>Rx.y</w:t>
          </w:r>
          <w:proofErr w:type="gramEnd"/>
          <w:r>
            <w:rPr>
              <w:sz w:val="18"/>
              <w:szCs w:val="18"/>
            </w:rPr>
            <w:t xml:space="preserve"> - Deliverable Name</w:t>
          </w:r>
        </w:p>
      </w:tc>
      <w:tc>
        <w:tcPr>
          <w:tcW w:w="22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E6E51B1" w14:textId="77777777" w:rsidR="007B33BD" w:rsidRDefault="00010BAE">
          <w:pPr>
            <w:widowControl w:val="0"/>
            <w:pBdr>
              <w:top w:val="nil"/>
              <w:left w:val="nil"/>
              <w:bottom w:val="nil"/>
              <w:right w:val="nil"/>
              <w:between w:val="nil"/>
            </w:pBdr>
            <w:spacing w:line="240" w:lineRule="auto"/>
            <w:jc w:val="right"/>
            <w:rPr>
              <w:sz w:val="18"/>
              <w:szCs w:val="18"/>
            </w:rPr>
          </w:pPr>
          <w:r>
            <w:rPr>
              <w:sz w:val="18"/>
              <w:szCs w:val="18"/>
            </w:rPr>
            <w:t xml:space="preserve"> Page </w:t>
          </w:r>
          <w:r>
            <w:rPr>
              <w:sz w:val="18"/>
              <w:szCs w:val="18"/>
            </w:rPr>
            <w:fldChar w:fldCharType="begin"/>
          </w:r>
          <w:r>
            <w:rPr>
              <w:sz w:val="18"/>
              <w:szCs w:val="18"/>
            </w:rPr>
            <w:instrText>PAGE</w:instrText>
          </w:r>
          <w:r>
            <w:rPr>
              <w:sz w:val="18"/>
              <w:szCs w:val="18"/>
            </w:rPr>
            <w:fldChar w:fldCharType="separate"/>
          </w:r>
          <w:r w:rsidR="005510EB">
            <w:rPr>
              <w:noProof/>
              <w:sz w:val="18"/>
              <w:szCs w:val="18"/>
            </w:rPr>
            <w:t>7</w:t>
          </w:r>
          <w:r>
            <w:rPr>
              <w:sz w:val="18"/>
              <w:szCs w:val="18"/>
            </w:rPr>
            <w:fldChar w:fldCharType="end"/>
          </w:r>
        </w:p>
      </w:tc>
    </w:tr>
  </w:tbl>
  <w:p w14:paraId="36276E75" w14:textId="77777777" w:rsidR="007B33BD" w:rsidRDefault="007B33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D24E" w14:textId="77777777" w:rsidR="007B33BD" w:rsidRDefault="007B33BD"/>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B33BD" w:rsidRPr="00415957" w14:paraId="38DEF6D5" w14:textId="7777777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2BDE98" w14:textId="77777777" w:rsidR="007B33BD" w:rsidRDefault="00010BAE">
          <w:pPr>
            <w:widowControl w:val="0"/>
            <w:pBdr>
              <w:top w:val="nil"/>
              <w:left w:val="nil"/>
              <w:bottom w:val="nil"/>
              <w:right w:val="nil"/>
              <w:between w:val="nil"/>
            </w:pBdr>
            <w:spacing w:line="240" w:lineRule="auto"/>
          </w:pPr>
          <w:r>
            <w:rPr>
              <w:noProof/>
              <w:lang w:val="it-IT"/>
            </w:rPr>
            <w:drawing>
              <wp:inline distT="114300" distB="114300" distL="114300" distR="114300" wp14:anchorId="0C39A5E4" wp14:editId="1A9DDE84">
                <wp:extent cx="2724150" cy="558800"/>
                <wp:effectExtent l="0" t="0" r="0" b="0"/>
                <wp:docPr id="29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2724150" cy="558800"/>
                        </a:xfrm>
                        <a:prstGeom prst="rect">
                          <a:avLst/>
                        </a:prstGeom>
                        <a:ln/>
                      </pic:spPr>
                    </pic:pic>
                  </a:graphicData>
                </a:graphic>
              </wp:inline>
            </w:drawing>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E072232" w14:textId="77777777" w:rsidR="007B33BD" w:rsidRDefault="007B33BD">
          <w:pPr>
            <w:widowControl w:val="0"/>
            <w:pBdr>
              <w:top w:val="nil"/>
              <w:left w:val="nil"/>
              <w:bottom w:val="nil"/>
              <w:right w:val="nil"/>
              <w:between w:val="nil"/>
            </w:pBdr>
            <w:spacing w:line="240" w:lineRule="auto"/>
            <w:jc w:val="right"/>
            <w:rPr>
              <w:sz w:val="18"/>
              <w:szCs w:val="18"/>
            </w:rPr>
          </w:pPr>
        </w:p>
        <w:p w14:paraId="62B79BC0" w14:textId="77777777" w:rsidR="007B33BD" w:rsidRPr="00010BAE" w:rsidRDefault="00010BAE">
          <w:pPr>
            <w:widowControl w:val="0"/>
            <w:pBdr>
              <w:top w:val="nil"/>
              <w:left w:val="nil"/>
              <w:bottom w:val="nil"/>
              <w:right w:val="nil"/>
              <w:between w:val="nil"/>
            </w:pBdr>
            <w:spacing w:line="240" w:lineRule="auto"/>
            <w:jc w:val="right"/>
            <w:rPr>
              <w:sz w:val="18"/>
              <w:szCs w:val="18"/>
              <w:lang w:val="en-US"/>
            </w:rPr>
          </w:pPr>
          <w:r w:rsidRPr="00010BAE">
            <w:rPr>
              <w:sz w:val="18"/>
              <w:szCs w:val="18"/>
              <w:lang w:val="en-US"/>
            </w:rPr>
            <w:t xml:space="preserve">Pack Alliance | European alliance for innovation training &amp; collaboration towards future packaging </w:t>
          </w:r>
        </w:p>
      </w:tc>
    </w:tr>
  </w:tbl>
  <w:p w14:paraId="5CB01A4D" w14:textId="77777777" w:rsidR="007B33BD" w:rsidRPr="00010BAE" w:rsidRDefault="007B33BD">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86918" w14:textId="77777777" w:rsidR="00CA5F04" w:rsidRDefault="00CA5F04">
      <w:pPr>
        <w:spacing w:line="240" w:lineRule="auto"/>
      </w:pPr>
      <w:r>
        <w:separator/>
      </w:r>
    </w:p>
  </w:footnote>
  <w:footnote w:type="continuationSeparator" w:id="0">
    <w:p w14:paraId="24949606" w14:textId="77777777" w:rsidR="00CA5F04" w:rsidRDefault="00CA5F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B33BD" w:rsidRPr="00415957" w14:paraId="4E86F74A" w14:textId="77777777" w:rsidTr="00472556">
      <w:trPr>
        <w:trHeight w:val="589"/>
      </w:trPr>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05E745E" w14:textId="77777777" w:rsidR="007B33BD" w:rsidRDefault="00010BAE">
          <w:pPr>
            <w:widowControl w:val="0"/>
            <w:spacing w:line="240" w:lineRule="auto"/>
          </w:pPr>
          <w:r>
            <w:rPr>
              <w:noProof/>
              <w:lang w:val="it-IT"/>
            </w:rPr>
            <w:drawing>
              <wp:inline distT="114300" distB="114300" distL="114300" distR="114300" wp14:anchorId="5FD063B7" wp14:editId="588E3A3F">
                <wp:extent cx="1652588" cy="526649"/>
                <wp:effectExtent l="0" t="0" r="0" b="0"/>
                <wp:docPr id="29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652588" cy="526649"/>
                        </a:xfrm>
                        <a:prstGeom prst="rect">
                          <a:avLst/>
                        </a:prstGeom>
                        <a:ln/>
                      </pic:spPr>
                    </pic:pic>
                  </a:graphicData>
                </a:graphic>
              </wp:inline>
            </w:drawing>
          </w:r>
        </w:p>
      </w:tc>
      <w:tc>
        <w:tcPr>
          <w:tcW w:w="45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A300F5" w14:textId="77777777" w:rsidR="007B33BD" w:rsidRDefault="007B33BD">
          <w:pPr>
            <w:widowControl w:val="0"/>
            <w:spacing w:line="240" w:lineRule="auto"/>
            <w:jc w:val="right"/>
            <w:rPr>
              <w:sz w:val="18"/>
              <w:szCs w:val="18"/>
            </w:rPr>
          </w:pPr>
        </w:p>
        <w:p w14:paraId="1268836F" w14:textId="77777777" w:rsidR="007B33BD" w:rsidRPr="00010BAE" w:rsidRDefault="00010BAE">
          <w:pPr>
            <w:widowControl w:val="0"/>
            <w:spacing w:line="240" w:lineRule="auto"/>
            <w:jc w:val="right"/>
            <w:rPr>
              <w:sz w:val="18"/>
              <w:szCs w:val="18"/>
              <w:lang w:val="en-US"/>
            </w:rPr>
          </w:pPr>
          <w:r w:rsidRPr="00010BAE">
            <w:rPr>
              <w:sz w:val="18"/>
              <w:szCs w:val="18"/>
              <w:lang w:val="en-US"/>
            </w:rPr>
            <w:t xml:space="preserve">Pack Alliance | European alliance for innovation training &amp; collaboration towards future packaging </w:t>
          </w:r>
        </w:p>
      </w:tc>
    </w:tr>
  </w:tbl>
  <w:p w14:paraId="2AC9B40A" w14:textId="77777777" w:rsidR="007B33BD" w:rsidRPr="00010BAE" w:rsidRDefault="007B33BD" w:rsidP="00472556">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7F55" w14:textId="77777777" w:rsidR="00472556" w:rsidRDefault="00472556">
    <w:pPr>
      <w:pStyle w:val="Nagwek"/>
    </w:pPr>
    <w:r>
      <w:rPr>
        <w:noProof/>
        <w:lang w:val="it-IT"/>
      </w:rPr>
      <w:drawing>
        <wp:anchor distT="0" distB="0" distL="114300" distR="114300" simplePos="0" relativeHeight="251659264" behindDoc="0" locked="0" layoutInCell="1" allowOverlap="1" wp14:anchorId="635D69C3" wp14:editId="11AF46BE">
          <wp:simplePos x="0" y="0"/>
          <wp:positionH relativeFrom="page">
            <wp:align>left</wp:align>
          </wp:positionH>
          <wp:positionV relativeFrom="page">
            <wp:align>top</wp:align>
          </wp:positionV>
          <wp:extent cx="5262245" cy="1871345"/>
          <wp:effectExtent l="0" t="0" r="0" b="0"/>
          <wp:wrapSquare wrapText="bothSides"/>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245"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DAEC7" w14:textId="77777777" w:rsidR="007B33BD" w:rsidRDefault="007B33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BD"/>
    <w:rsid w:val="00010BAE"/>
    <w:rsid w:val="00020BB9"/>
    <w:rsid w:val="000532C4"/>
    <w:rsid w:val="000D3B51"/>
    <w:rsid w:val="002816EA"/>
    <w:rsid w:val="00415957"/>
    <w:rsid w:val="00472556"/>
    <w:rsid w:val="004C77F8"/>
    <w:rsid w:val="004C7A72"/>
    <w:rsid w:val="00506C7D"/>
    <w:rsid w:val="005510EB"/>
    <w:rsid w:val="006D3AF3"/>
    <w:rsid w:val="00765010"/>
    <w:rsid w:val="007A5A07"/>
    <w:rsid w:val="007B33BD"/>
    <w:rsid w:val="00A8646C"/>
    <w:rsid w:val="00CA5F04"/>
    <w:rsid w:val="00E00FEB"/>
    <w:rsid w:val="00E849D6"/>
    <w:rsid w:val="00F466C5"/>
    <w:rsid w:val="00F525A5"/>
    <w:rsid w:val="00FF7F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0DEEB"/>
  <w15:docId w15:val="{0A72CF06-6D88-45C3-8C95-142B58B8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ipercze">
    <w:name w:val="Hyperlink"/>
    <w:basedOn w:val="Domylnaczcionkaakapitu"/>
    <w:uiPriority w:val="99"/>
    <w:unhideWhenUsed/>
    <w:rsid w:val="007A5A07"/>
    <w:rPr>
      <w:color w:val="0000FF" w:themeColor="hyperlink"/>
      <w:u w:val="single"/>
    </w:rPr>
  </w:style>
  <w:style w:type="paragraph" w:customStyle="1" w:styleId="Default">
    <w:name w:val="Default"/>
    <w:rsid w:val="00E849D6"/>
    <w:pPr>
      <w:autoSpaceDE w:val="0"/>
      <w:autoSpaceDN w:val="0"/>
      <w:adjustRightInd w:val="0"/>
      <w:spacing w:line="240" w:lineRule="auto"/>
    </w:pPr>
    <w:rPr>
      <w:rFonts w:ascii="Calibri" w:hAnsi="Calibri" w:cs="Calibri"/>
      <w:color w:val="000000"/>
      <w:sz w:val="24"/>
      <w:szCs w:val="24"/>
      <w:lang w:val="it-IT"/>
    </w:rPr>
  </w:style>
  <w:style w:type="paragraph" w:styleId="Nagwek">
    <w:name w:val="header"/>
    <w:basedOn w:val="Normalny"/>
    <w:link w:val="NagwekZnak"/>
    <w:uiPriority w:val="99"/>
    <w:unhideWhenUsed/>
    <w:rsid w:val="00472556"/>
    <w:pPr>
      <w:tabs>
        <w:tab w:val="center" w:pos="4819"/>
        <w:tab w:val="right" w:pos="9638"/>
      </w:tabs>
      <w:spacing w:line="240" w:lineRule="auto"/>
    </w:pPr>
  </w:style>
  <w:style w:type="character" w:customStyle="1" w:styleId="NagwekZnak">
    <w:name w:val="Nagłówek Znak"/>
    <w:basedOn w:val="Domylnaczcionkaakapitu"/>
    <w:link w:val="Nagwek"/>
    <w:uiPriority w:val="99"/>
    <w:rsid w:val="00472556"/>
  </w:style>
  <w:style w:type="paragraph" w:styleId="Stopka">
    <w:name w:val="footer"/>
    <w:basedOn w:val="Normalny"/>
    <w:link w:val="StopkaZnak"/>
    <w:uiPriority w:val="99"/>
    <w:unhideWhenUsed/>
    <w:rsid w:val="00472556"/>
    <w:pPr>
      <w:tabs>
        <w:tab w:val="center" w:pos="4819"/>
        <w:tab w:val="right" w:pos="9638"/>
      </w:tabs>
      <w:spacing w:line="240" w:lineRule="auto"/>
    </w:pPr>
  </w:style>
  <w:style w:type="character" w:customStyle="1" w:styleId="StopkaZnak">
    <w:name w:val="Stopka Znak"/>
    <w:basedOn w:val="Domylnaczcionkaakapitu"/>
    <w:link w:val="Stopka"/>
    <w:uiPriority w:val="99"/>
    <w:rsid w:val="00472556"/>
  </w:style>
  <w:style w:type="paragraph" w:styleId="NormalnyWeb">
    <w:name w:val="Normal (Web)"/>
    <w:basedOn w:val="Normalny"/>
    <w:uiPriority w:val="99"/>
    <w:semiHidden/>
    <w:unhideWhenUsed/>
    <w:rsid w:val="000D3B51"/>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49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vGvxtXPsrI" TargetMode="External"/><Relationship Id="rId13" Type="http://schemas.openxmlformats.org/officeDocument/2006/relationships/hyperlink" Target="https://www.youtube.com/watch?v=3rkn198eYmw"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www.youtube.com/watch?v=byYY8BEFZrs" TargetMode="External"/><Relationship Id="rId12" Type="http://schemas.openxmlformats.org/officeDocument/2006/relationships/hyperlink" Target="https://www.youtube.com/watch?v=DMDiKoAAZbI"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byYY8BEFZrs" TargetMode="External"/><Relationship Id="rId11" Type="http://schemas.openxmlformats.org/officeDocument/2006/relationships/hyperlink" Target="https://www.youtube.com/watch?v=mWRlQ5ZJEsw" TargetMode="External"/><Relationship Id="rId24" Type="http://schemas.openxmlformats.org/officeDocument/2006/relationships/image" Target="media/image10.jpeg"/><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hyperlink" Target="https://creativecommons.org/licenses/by-nc-sa/4.0/" TargetMode="External"/><Relationship Id="rId28" Type="http://schemas.openxmlformats.org/officeDocument/2006/relationships/footer" Target="footer2.xml"/><Relationship Id="rId10" Type="http://schemas.openxmlformats.org/officeDocument/2006/relationships/hyperlink" Target="https://www.youtube.com/watch?v=TovnyxNKWeA" TargetMode="Externa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hyperlink" Target="https://www.youtube.com/watch?v=TqXXUgV6TY4"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jp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2826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Remotti</dc:creator>
  <cp:lastModifiedBy>Agnieszka Czaplicka</cp:lastModifiedBy>
  <cp:revision>3</cp:revision>
  <dcterms:created xsi:type="dcterms:W3CDTF">2022-11-08T19:15:00Z</dcterms:created>
  <dcterms:modified xsi:type="dcterms:W3CDTF">2022-12-29T10:55:00Z</dcterms:modified>
</cp:coreProperties>
</file>